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0DE2" w14:textId="6F29A7E7" w:rsidR="00652765" w:rsidRPr="002672D9" w:rsidRDefault="00094FB3">
      <w:pPr>
        <w:pStyle w:val="Overskrift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2C1B3890" wp14:editId="06252DDE">
            <wp:extent cx="5512083" cy="1568531"/>
            <wp:effectExtent l="0" t="0" r="0" b="0"/>
            <wp:docPr id="2" name="Bilde 2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&#10;&#10;Automatisk generer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2083" cy="156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C62D9" w14:textId="77777777" w:rsidR="00652765" w:rsidRPr="002672D9" w:rsidRDefault="00652765" w:rsidP="00652765">
      <w:pPr>
        <w:rPr>
          <w:rFonts w:asciiTheme="minorHAnsi" w:hAnsiTheme="minorHAnsi" w:cstheme="minorHAnsi"/>
        </w:rPr>
      </w:pPr>
    </w:p>
    <w:p w14:paraId="77777308" w14:textId="77777777" w:rsidR="00652765" w:rsidRPr="002672D9" w:rsidRDefault="00652765" w:rsidP="00652765">
      <w:pPr>
        <w:pStyle w:val="Overskrift1"/>
        <w:jc w:val="center"/>
        <w:rPr>
          <w:rFonts w:asciiTheme="minorHAnsi" w:hAnsiTheme="minorHAnsi" w:cstheme="minorHAnsi"/>
        </w:rPr>
      </w:pPr>
    </w:p>
    <w:p w14:paraId="4CFCB2E1" w14:textId="0E553FA6" w:rsidR="008B0C54" w:rsidRPr="002672D9" w:rsidRDefault="008B0C54" w:rsidP="00652765">
      <w:pPr>
        <w:pStyle w:val="Overskrift1"/>
        <w:jc w:val="center"/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STYREINSTRUKS</w:t>
      </w:r>
    </w:p>
    <w:p w14:paraId="4CFCB2E2" w14:textId="2579209C" w:rsidR="00E40AB9" w:rsidRPr="002672D9" w:rsidRDefault="00E66C1D" w:rsidP="00652765">
      <w:pPr>
        <w:pStyle w:val="Overskrift1"/>
        <w:jc w:val="center"/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HOVEDSTYRET </w:t>
      </w:r>
      <w:r w:rsidR="000A09DC" w:rsidRPr="002672D9">
        <w:rPr>
          <w:rFonts w:asciiTheme="minorHAnsi" w:hAnsiTheme="minorHAnsi" w:cstheme="minorHAnsi"/>
        </w:rPr>
        <w:t>Sædalen Idrettslag</w:t>
      </w:r>
    </w:p>
    <w:p w14:paraId="4CFCB2E3" w14:textId="32E4CB3A" w:rsidR="008B0C54" w:rsidRPr="002672D9" w:rsidRDefault="008B0C54" w:rsidP="00652765">
      <w:pPr>
        <w:jc w:val="center"/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(</w:t>
      </w:r>
      <w:r w:rsidR="000A09DC" w:rsidRPr="002672D9">
        <w:rPr>
          <w:rFonts w:asciiTheme="minorHAnsi" w:hAnsiTheme="minorHAnsi" w:cstheme="minorHAnsi"/>
        </w:rPr>
        <w:t>Må vedtas i styremøte</w:t>
      </w:r>
      <w:r w:rsidRPr="002672D9">
        <w:rPr>
          <w:rFonts w:asciiTheme="minorHAnsi" w:hAnsiTheme="minorHAnsi" w:cstheme="minorHAnsi"/>
        </w:rPr>
        <w:t>)</w:t>
      </w:r>
    </w:p>
    <w:p w14:paraId="4CFCB2E4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2E5" w14:textId="77777777" w:rsidR="00E40AB9" w:rsidRPr="002672D9" w:rsidRDefault="00E40AB9">
      <w:pPr>
        <w:pStyle w:val="Overskrift2"/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1 </w:t>
      </w:r>
      <w:r w:rsidRPr="002672D9">
        <w:rPr>
          <w:rFonts w:asciiTheme="minorHAnsi" w:hAnsiTheme="minorHAnsi" w:cstheme="minorHAnsi"/>
        </w:rPr>
        <w:tab/>
        <w:t>Om styret</w:t>
      </w:r>
    </w:p>
    <w:p w14:paraId="1581B877" w14:textId="1A978763" w:rsidR="002D1E21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Styret er et kollektivt organ som skal ivareta </w:t>
      </w:r>
      <w:r w:rsidR="00E66C1D" w:rsidRPr="002672D9">
        <w:rPr>
          <w:rFonts w:asciiTheme="minorHAnsi" w:hAnsiTheme="minorHAnsi" w:cstheme="minorHAnsi"/>
        </w:rPr>
        <w:t xml:space="preserve">hele idrettslagets </w:t>
      </w:r>
      <w:r w:rsidRPr="002672D9">
        <w:rPr>
          <w:rFonts w:asciiTheme="minorHAnsi" w:hAnsiTheme="minorHAnsi" w:cstheme="minorHAnsi"/>
        </w:rPr>
        <w:t>interesser. Alle i styret skal ta del i alle de oppgaver styret har.</w:t>
      </w:r>
      <w:r w:rsidR="00D71D54" w:rsidRPr="002672D9">
        <w:rPr>
          <w:rFonts w:asciiTheme="minorHAnsi" w:hAnsiTheme="minorHAnsi" w:cstheme="minorHAnsi"/>
        </w:rPr>
        <w:t xml:space="preserve"> Styrets varamedlemmer har møterett på alle styremøter. Med unntak av stemmegivning vil varamedlemmer opptre på som et styremedlem.</w:t>
      </w:r>
    </w:p>
    <w:p w14:paraId="4CFCB2E7" w14:textId="77777777" w:rsidR="0025651A" w:rsidRPr="002672D9" w:rsidRDefault="0025651A">
      <w:pPr>
        <w:rPr>
          <w:rFonts w:asciiTheme="minorHAnsi" w:hAnsiTheme="minorHAnsi" w:cstheme="minorHAnsi"/>
        </w:rPr>
      </w:pPr>
    </w:p>
    <w:p w14:paraId="4CFCB2E8" w14:textId="02BC23EF" w:rsidR="00E40AB9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Styrets medlemmer skal i styresammenheng</w:t>
      </w:r>
      <w:r w:rsidR="0025651A" w:rsidRPr="002672D9">
        <w:rPr>
          <w:rFonts w:asciiTheme="minorHAnsi" w:hAnsiTheme="minorHAnsi" w:cstheme="minorHAnsi"/>
        </w:rPr>
        <w:t xml:space="preserve"> søke </w:t>
      </w:r>
      <w:r w:rsidR="00E66C1D" w:rsidRPr="002672D9">
        <w:rPr>
          <w:rFonts w:asciiTheme="minorHAnsi" w:hAnsiTheme="minorHAnsi" w:cstheme="minorHAnsi"/>
        </w:rPr>
        <w:t>å</w:t>
      </w:r>
      <w:r w:rsidR="0025651A" w:rsidRPr="002672D9">
        <w:rPr>
          <w:rFonts w:asciiTheme="minorHAnsi" w:hAnsiTheme="minorHAnsi" w:cstheme="minorHAnsi"/>
        </w:rPr>
        <w:t xml:space="preserve"> oppnå de løsninger som er til </w:t>
      </w:r>
      <w:r w:rsidR="00E66C1D" w:rsidRPr="002672D9">
        <w:rPr>
          <w:rFonts w:asciiTheme="minorHAnsi" w:hAnsiTheme="minorHAnsi" w:cstheme="minorHAnsi"/>
        </w:rPr>
        <w:t>idrettslagets best</w:t>
      </w:r>
      <w:r w:rsidRPr="002672D9">
        <w:rPr>
          <w:rFonts w:asciiTheme="minorHAnsi" w:hAnsiTheme="minorHAnsi" w:cstheme="minorHAnsi"/>
        </w:rPr>
        <w:t>e</w:t>
      </w:r>
      <w:r w:rsidR="0025651A" w:rsidRPr="002672D9">
        <w:rPr>
          <w:rFonts w:asciiTheme="minorHAnsi" w:hAnsiTheme="minorHAnsi" w:cstheme="minorHAnsi"/>
        </w:rPr>
        <w:t xml:space="preserve"> og skal </w:t>
      </w:r>
      <w:proofErr w:type="gramStart"/>
      <w:r w:rsidR="0025651A" w:rsidRPr="002672D9">
        <w:rPr>
          <w:rFonts w:asciiTheme="minorHAnsi" w:hAnsiTheme="minorHAnsi" w:cstheme="minorHAnsi"/>
        </w:rPr>
        <w:t>således</w:t>
      </w:r>
      <w:proofErr w:type="gramEnd"/>
      <w:r w:rsidR="0025651A" w:rsidRPr="002672D9">
        <w:rPr>
          <w:rFonts w:asciiTheme="minorHAnsi" w:hAnsiTheme="minorHAnsi" w:cstheme="minorHAnsi"/>
        </w:rPr>
        <w:t xml:space="preserve"> avstå fra å fremme særinteresser.</w:t>
      </w:r>
      <w:r w:rsidRPr="002672D9">
        <w:rPr>
          <w:rFonts w:asciiTheme="minorHAnsi" w:hAnsiTheme="minorHAnsi" w:cstheme="minorHAnsi"/>
        </w:rPr>
        <w:t xml:space="preserve"> Styret skal i årsrapporten opplyse om forhold som kan belyse styremedlemmenes kompetanse, kapasitet og tilhørighet.</w:t>
      </w:r>
    </w:p>
    <w:p w14:paraId="06BB4A5D" w14:textId="5A2090A7" w:rsidR="00F9173F" w:rsidRPr="002672D9" w:rsidRDefault="00F9173F">
      <w:pPr>
        <w:rPr>
          <w:rFonts w:asciiTheme="minorHAnsi" w:hAnsiTheme="minorHAnsi" w:cstheme="minorHAnsi"/>
        </w:rPr>
      </w:pPr>
    </w:p>
    <w:p w14:paraId="2E5A3059" w14:textId="42318E4C" w:rsidR="00F9173F" w:rsidRPr="002672D9" w:rsidRDefault="00F9173F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Arbeidsutvalget skal </w:t>
      </w:r>
      <w:r w:rsidR="002D1E21" w:rsidRPr="002672D9">
        <w:rPr>
          <w:rFonts w:asciiTheme="minorHAnsi" w:hAnsiTheme="minorHAnsi" w:cstheme="minorHAnsi"/>
        </w:rPr>
        <w:t xml:space="preserve">sammen med daglig leder jobbe mellom styremøtene. Det skal </w:t>
      </w:r>
      <w:r w:rsidRPr="002672D9">
        <w:rPr>
          <w:rFonts w:asciiTheme="minorHAnsi" w:hAnsiTheme="minorHAnsi" w:cstheme="minorHAnsi"/>
        </w:rPr>
        <w:t xml:space="preserve">utgå av styret og bestå av styreleder, nestleder, økonomiansvarlig, ett styremedlem og daglig leder. </w:t>
      </w:r>
      <w:r w:rsidR="002D1E21" w:rsidRPr="002672D9">
        <w:rPr>
          <w:rFonts w:asciiTheme="minorHAnsi" w:hAnsiTheme="minorHAnsi" w:cstheme="minorHAnsi"/>
        </w:rPr>
        <w:t xml:space="preserve">Arbeidsutvalget skal </w:t>
      </w:r>
      <w:proofErr w:type="spellStart"/>
      <w:r w:rsidR="002D1E21" w:rsidRPr="002672D9">
        <w:rPr>
          <w:rFonts w:asciiTheme="minorHAnsi" w:hAnsiTheme="minorHAnsi" w:cstheme="minorHAnsi"/>
        </w:rPr>
        <w:t>jfr</w:t>
      </w:r>
      <w:proofErr w:type="spellEnd"/>
      <w:r w:rsidR="002D1E21" w:rsidRPr="002672D9">
        <w:rPr>
          <w:rFonts w:asciiTheme="minorHAnsi" w:hAnsiTheme="minorHAnsi" w:cstheme="minorHAnsi"/>
        </w:rPr>
        <w:t xml:space="preserve"> punkt 4 ha hyppigere møtefrekvens enn styret. </w:t>
      </w:r>
    </w:p>
    <w:p w14:paraId="022CCF55" w14:textId="0C1A9B91" w:rsidR="002D1E21" w:rsidRPr="002672D9" w:rsidRDefault="002D1E21">
      <w:pPr>
        <w:rPr>
          <w:rFonts w:asciiTheme="minorHAnsi" w:hAnsiTheme="minorHAnsi" w:cstheme="minorHAnsi"/>
        </w:rPr>
      </w:pPr>
    </w:p>
    <w:p w14:paraId="73CEB92E" w14:textId="6632B15E" w:rsidR="002D1E21" w:rsidRPr="002672D9" w:rsidRDefault="002D1E21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Styrets leder er møteleder. Ved forfall overtar nestleder eller styremedlem møteledelsen.</w:t>
      </w:r>
    </w:p>
    <w:p w14:paraId="0C067794" w14:textId="6F2612A6" w:rsidR="00F9173F" w:rsidRPr="002672D9" w:rsidRDefault="00F9173F">
      <w:pPr>
        <w:rPr>
          <w:rFonts w:asciiTheme="minorHAnsi" w:hAnsiTheme="minorHAnsi" w:cstheme="minorHAnsi"/>
        </w:rPr>
      </w:pPr>
    </w:p>
    <w:p w14:paraId="22A658C0" w14:textId="35B88467" w:rsidR="00F9173F" w:rsidRPr="002672D9" w:rsidRDefault="00F9173F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Styret, arbeidsutvalg og underutvalg skal gjenspeile idrettslagets sammensetning og oppfylle NIFs krav om kjønnsfordeling.</w:t>
      </w:r>
    </w:p>
    <w:p w14:paraId="4CFCB2E9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2EA" w14:textId="77777777" w:rsidR="00E40AB9" w:rsidRPr="002672D9" w:rsidRDefault="00E40AB9">
      <w:pPr>
        <w:pStyle w:val="Overskrift2"/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2</w:t>
      </w:r>
      <w:r w:rsidRPr="002672D9">
        <w:rPr>
          <w:rFonts w:asciiTheme="minorHAnsi" w:hAnsiTheme="minorHAnsi" w:cstheme="minorHAnsi"/>
        </w:rPr>
        <w:tab/>
        <w:t xml:space="preserve">Styrets ansvarsområde </w:t>
      </w:r>
    </w:p>
    <w:p w14:paraId="4CFCB2EB" w14:textId="75D15F60" w:rsidR="00E66C1D" w:rsidRPr="002672D9" w:rsidRDefault="00E66C1D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Styret skal sørge at </w:t>
      </w:r>
      <w:r w:rsidR="00EA7361" w:rsidRPr="002672D9">
        <w:rPr>
          <w:rFonts w:asciiTheme="minorHAnsi" w:hAnsiTheme="minorHAnsi" w:cstheme="minorHAnsi"/>
        </w:rPr>
        <w:t>Sædalen IL</w:t>
      </w:r>
      <w:r w:rsidRPr="002672D9">
        <w:rPr>
          <w:rFonts w:asciiTheme="minorHAnsi" w:hAnsiTheme="minorHAnsi" w:cstheme="minorHAnsi"/>
        </w:rPr>
        <w:t xml:space="preserve"> til enhver tid styres og driftes ut fra </w:t>
      </w:r>
      <w:r w:rsidR="00EA7361" w:rsidRPr="002672D9">
        <w:rPr>
          <w:rFonts w:asciiTheme="minorHAnsi" w:hAnsiTheme="minorHAnsi" w:cstheme="minorHAnsi"/>
        </w:rPr>
        <w:t>idrettslagets</w:t>
      </w:r>
      <w:r w:rsidRPr="002672D9">
        <w:rPr>
          <w:rFonts w:asciiTheme="minorHAnsi" w:hAnsiTheme="minorHAnsi" w:cstheme="minorHAnsi"/>
        </w:rPr>
        <w:t xml:space="preserve"> </w:t>
      </w:r>
      <w:r w:rsidR="00EA7361" w:rsidRPr="002672D9">
        <w:rPr>
          <w:rFonts w:asciiTheme="minorHAnsi" w:hAnsiTheme="minorHAnsi" w:cstheme="minorHAnsi"/>
        </w:rPr>
        <w:t>vedtekter,</w:t>
      </w:r>
      <w:r w:rsidRPr="002672D9">
        <w:rPr>
          <w:rFonts w:asciiTheme="minorHAnsi" w:hAnsiTheme="minorHAnsi" w:cstheme="minorHAnsi"/>
        </w:rPr>
        <w:t xml:space="preserve"> organisasjonsplan, etiske retningslinjer og andre normer fastsatt av idrettens organer.</w:t>
      </w:r>
    </w:p>
    <w:p w14:paraId="4CFCB2EC" w14:textId="77777777" w:rsidR="00E66C1D" w:rsidRPr="002672D9" w:rsidRDefault="00E66C1D">
      <w:pPr>
        <w:rPr>
          <w:rFonts w:asciiTheme="minorHAnsi" w:hAnsiTheme="minorHAnsi" w:cstheme="minorHAnsi"/>
        </w:rPr>
      </w:pPr>
    </w:p>
    <w:p w14:paraId="4CFCB2ED" w14:textId="23D62C4D" w:rsidR="00E66C1D" w:rsidRPr="002672D9" w:rsidRDefault="00E66C1D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Styret i </w:t>
      </w:r>
      <w:r w:rsidR="00EA7361" w:rsidRPr="002672D9">
        <w:rPr>
          <w:rFonts w:asciiTheme="minorHAnsi" w:hAnsiTheme="minorHAnsi" w:cstheme="minorHAnsi"/>
        </w:rPr>
        <w:t>Sædalen IL</w:t>
      </w:r>
      <w:r w:rsidRPr="002672D9">
        <w:rPr>
          <w:rFonts w:asciiTheme="minorHAnsi" w:hAnsiTheme="minorHAnsi" w:cstheme="minorHAnsi"/>
        </w:rPr>
        <w:t xml:space="preserve"> skal følge opp de vedtak som treffes av årsmøte.</w:t>
      </w:r>
    </w:p>
    <w:p w14:paraId="4CFCB2EE" w14:textId="77777777" w:rsidR="00E66C1D" w:rsidRPr="002672D9" w:rsidRDefault="00E66C1D">
      <w:pPr>
        <w:rPr>
          <w:rFonts w:asciiTheme="minorHAnsi" w:hAnsiTheme="minorHAnsi" w:cstheme="minorHAnsi"/>
        </w:rPr>
      </w:pPr>
    </w:p>
    <w:p w14:paraId="4CFCB2EF" w14:textId="77777777" w:rsidR="00E40AB9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Styret skal sørge for en forsvarlig organisering av </w:t>
      </w:r>
      <w:r w:rsidR="00E66C1D" w:rsidRPr="002672D9">
        <w:rPr>
          <w:rFonts w:asciiTheme="minorHAnsi" w:hAnsiTheme="minorHAnsi" w:cstheme="minorHAnsi"/>
        </w:rPr>
        <w:t>idrettslaget</w:t>
      </w:r>
      <w:r w:rsidRPr="002672D9">
        <w:rPr>
          <w:rFonts w:asciiTheme="minorHAnsi" w:hAnsiTheme="minorHAnsi" w:cstheme="minorHAnsi"/>
        </w:rPr>
        <w:t xml:space="preserve"> og at </w:t>
      </w:r>
      <w:r w:rsidR="008B0C54" w:rsidRPr="002672D9">
        <w:rPr>
          <w:rFonts w:asciiTheme="minorHAnsi" w:hAnsiTheme="minorHAnsi" w:cstheme="minorHAnsi"/>
        </w:rPr>
        <w:t>de</w:t>
      </w:r>
      <w:r w:rsidR="00E66C1D" w:rsidRPr="002672D9">
        <w:rPr>
          <w:rFonts w:asciiTheme="minorHAnsi" w:hAnsiTheme="minorHAnsi" w:cstheme="minorHAnsi"/>
        </w:rPr>
        <w:t>t</w:t>
      </w:r>
      <w:r w:rsidR="008B0C54" w:rsidRPr="002672D9">
        <w:rPr>
          <w:rFonts w:asciiTheme="minorHAnsi" w:hAnsiTheme="minorHAnsi" w:cstheme="minorHAnsi"/>
        </w:rPr>
        <w:t>s</w:t>
      </w:r>
      <w:r w:rsidRPr="002672D9">
        <w:rPr>
          <w:rFonts w:asciiTheme="minorHAnsi" w:hAnsiTheme="minorHAnsi" w:cstheme="minorHAnsi"/>
        </w:rPr>
        <w:t xml:space="preserve"> formål ivaretas. </w:t>
      </w:r>
    </w:p>
    <w:p w14:paraId="4CFCB2F0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2F1" w14:textId="49B925EF" w:rsidR="00E40AB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Styret skal fastsette </w:t>
      </w:r>
      <w:r w:rsidR="00E66C1D" w:rsidRPr="002672D9">
        <w:rPr>
          <w:rFonts w:asciiTheme="minorHAnsi" w:hAnsiTheme="minorHAnsi" w:cstheme="minorHAnsi"/>
        </w:rPr>
        <w:t>strategier</w:t>
      </w:r>
      <w:r w:rsidRPr="002672D9">
        <w:rPr>
          <w:rFonts w:asciiTheme="minorHAnsi" w:hAnsiTheme="minorHAnsi" w:cstheme="minorHAnsi"/>
        </w:rPr>
        <w:t xml:space="preserve"> og budsjetter, det skal holde seg orientert om </w:t>
      </w:r>
      <w:r w:rsidR="00E66C1D" w:rsidRPr="002672D9">
        <w:rPr>
          <w:rFonts w:asciiTheme="minorHAnsi" w:hAnsiTheme="minorHAnsi" w:cstheme="minorHAnsi"/>
        </w:rPr>
        <w:t xml:space="preserve">idrettslagets </w:t>
      </w:r>
      <w:r w:rsidRPr="002672D9">
        <w:rPr>
          <w:rFonts w:asciiTheme="minorHAnsi" w:hAnsiTheme="minorHAnsi" w:cstheme="minorHAnsi"/>
        </w:rPr>
        <w:t xml:space="preserve">økonomiske stilling og plikter å påse at virksomheten, regnskap og formuesforvaltning er gjenstand for betryggende kontroll. </w:t>
      </w:r>
    </w:p>
    <w:p w14:paraId="5EF10E2D" w14:textId="60B9B1B5" w:rsidR="002672D9" w:rsidRDefault="002672D9">
      <w:pPr>
        <w:rPr>
          <w:rFonts w:asciiTheme="minorHAnsi" w:hAnsiTheme="minorHAnsi" w:cstheme="minorHAnsi"/>
        </w:rPr>
      </w:pPr>
    </w:p>
    <w:p w14:paraId="4EE35308" w14:textId="7C3E33A3" w:rsidR="002672D9" w:rsidRPr="002672D9" w:rsidRDefault="002672D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Styret skal opprette en gruppe som skal jobbe med NFF kvalitetsklubb. Minst én styrerepresentant samt daglig leder skal delta i gruppen.</w:t>
      </w:r>
    </w:p>
    <w:p w14:paraId="4CFCB2F7" w14:textId="77777777" w:rsidR="00E40AB9" w:rsidRPr="002672D9" w:rsidRDefault="00794C1F">
      <w:pPr>
        <w:pStyle w:val="Overskrift2"/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lastRenderedPageBreak/>
        <w:t>3</w:t>
      </w:r>
      <w:r w:rsidR="00E40AB9" w:rsidRPr="002672D9">
        <w:rPr>
          <w:rFonts w:asciiTheme="minorHAnsi" w:hAnsiTheme="minorHAnsi" w:cstheme="minorHAnsi"/>
        </w:rPr>
        <w:tab/>
        <w:t xml:space="preserve">Styrets </w:t>
      </w:r>
      <w:r w:rsidR="00733E29" w:rsidRPr="002672D9">
        <w:rPr>
          <w:rFonts w:asciiTheme="minorHAnsi" w:hAnsiTheme="minorHAnsi" w:cstheme="minorHAnsi"/>
        </w:rPr>
        <w:t>hoved</w:t>
      </w:r>
      <w:r w:rsidR="00E40AB9" w:rsidRPr="002672D9">
        <w:rPr>
          <w:rFonts w:asciiTheme="minorHAnsi" w:hAnsiTheme="minorHAnsi" w:cstheme="minorHAnsi"/>
        </w:rPr>
        <w:t>oppgaver</w:t>
      </w:r>
    </w:p>
    <w:p w14:paraId="4CFCB2F8" w14:textId="77777777" w:rsidR="00733E29" w:rsidRPr="002672D9" w:rsidRDefault="00733E29">
      <w:pPr>
        <w:pStyle w:val="Overskrift2"/>
        <w:rPr>
          <w:rFonts w:asciiTheme="minorHAnsi" w:hAnsiTheme="minorHAnsi" w:cstheme="minorHAnsi"/>
          <w:b w:val="0"/>
          <w:bCs w:val="0"/>
        </w:rPr>
      </w:pPr>
      <w:r w:rsidRPr="002672D9">
        <w:rPr>
          <w:rFonts w:asciiTheme="minorHAnsi" w:hAnsiTheme="minorHAnsi" w:cstheme="minorHAnsi"/>
          <w:b w:val="0"/>
          <w:bCs w:val="0"/>
        </w:rPr>
        <w:t>Styrets formål og arbeid rettes mot følgende hovedoppgaver:</w:t>
      </w:r>
    </w:p>
    <w:p w14:paraId="4CFCB2F9" w14:textId="77777777" w:rsidR="006658BA" w:rsidRPr="002672D9" w:rsidRDefault="006658BA" w:rsidP="006658BA">
      <w:pPr>
        <w:rPr>
          <w:rFonts w:asciiTheme="minorHAnsi" w:hAnsiTheme="minorHAnsi" w:cstheme="minorHAnsi"/>
        </w:rPr>
      </w:pPr>
    </w:p>
    <w:p w14:paraId="4CFCB2FA" w14:textId="77777777" w:rsidR="006658BA" w:rsidRPr="002672D9" w:rsidRDefault="006658BA" w:rsidP="006658BA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Strategi</w:t>
      </w:r>
    </w:p>
    <w:p w14:paraId="4CFCB2FB" w14:textId="77777777" w:rsidR="006658BA" w:rsidRPr="002672D9" w:rsidRDefault="00BD23D6" w:rsidP="006658BA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Kontroll</w:t>
      </w:r>
    </w:p>
    <w:p w14:paraId="4CFCB2FC" w14:textId="064D540C" w:rsidR="00BD23D6" w:rsidRPr="002672D9" w:rsidRDefault="00BD23D6" w:rsidP="006658BA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Organisasjon</w:t>
      </w:r>
    </w:p>
    <w:p w14:paraId="5F9DF359" w14:textId="794FDD43" w:rsidR="00F9173F" w:rsidRDefault="00F9173F" w:rsidP="006658BA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Økonomi</w:t>
      </w:r>
    </w:p>
    <w:p w14:paraId="07E846A9" w14:textId="6B38E64E" w:rsidR="002672D9" w:rsidRPr="002672D9" w:rsidRDefault="002672D9" w:rsidP="006658BA">
      <w:pPr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Kvalitetsklubb</w:t>
      </w:r>
    </w:p>
    <w:p w14:paraId="4CFCB2FD" w14:textId="77777777" w:rsidR="00BD23D6" w:rsidRPr="002672D9" w:rsidRDefault="00BD23D6" w:rsidP="006658BA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Egenoppgaver</w:t>
      </w:r>
    </w:p>
    <w:p w14:paraId="56282061" w14:textId="00E82F55" w:rsidR="00F9173F" w:rsidRDefault="00704FFA" w:rsidP="007A4ED2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Periodiske saker</w:t>
      </w:r>
    </w:p>
    <w:p w14:paraId="666C800E" w14:textId="77777777" w:rsidR="002672D9" w:rsidRPr="002672D9" w:rsidRDefault="002672D9" w:rsidP="002672D9">
      <w:pPr>
        <w:ind w:left="720"/>
        <w:rPr>
          <w:rFonts w:asciiTheme="minorHAnsi" w:hAnsiTheme="minorHAnsi" w:cstheme="minorHAnsi"/>
        </w:rPr>
      </w:pPr>
    </w:p>
    <w:p w14:paraId="4CFCB300" w14:textId="77777777" w:rsidR="00BD23D6" w:rsidRPr="002672D9" w:rsidRDefault="007F1649" w:rsidP="00BD23D6">
      <w:pPr>
        <w:rPr>
          <w:rFonts w:asciiTheme="minorHAnsi" w:hAnsiTheme="minorHAnsi" w:cstheme="minorHAnsi"/>
          <w:b/>
        </w:rPr>
      </w:pPr>
      <w:r w:rsidRPr="002672D9">
        <w:rPr>
          <w:rFonts w:asciiTheme="minorHAnsi" w:hAnsiTheme="minorHAnsi" w:cstheme="minorHAnsi"/>
          <w:b/>
        </w:rPr>
        <w:t>Strategi</w:t>
      </w:r>
    </w:p>
    <w:p w14:paraId="4CFCB301" w14:textId="77777777" w:rsidR="007F1649" w:rsidRPr="002672D9" w:rsidRDefault="007F1649" w:rsidP="00BD23D6">
      <w:pPr>
        <w:rPr>
          <w:rFonts w:asciiTheme="minorHAnsi" w:hAnsiTheme="minorHAnsi" w:cstheme="minorHAnsi"/>
        </w:rPr>
      </w:pPr>
    </w:p>
    <w:p w14:paraId="4CFCB302" w14:textId="77777777" w:rsidR="007F1649" w:rsidRPr="002672D9" w:rsidRDefault="007F1649" w:rsidP="00BD23D6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Sammen med den daglige ledelse skal styret etablere overordnede mål og sette ku</w:t>
      </w:r>
      <w:r w:rsidR="00C90C6F" w:rsidRPr="002672D9">
        <w:rPr>
          <w:rFonts w:asciiTheme="minorHAnsi" w:hAnsiTheme="minorHAnsi" w:cstheme="minorHAnsi"/>
        </w:rPr>
        <w:t>r</w:t>
      </w:r>
      <w:r w:rsidRPr="002672D9">
        <w:rPr>
          <w:rFonts w:asciiTheme="minorHAnsi" w:hAnsiTheme="minorHAnsi" w:cstheme="minorHAnsi"/>
        </w:rPr>
        <w:t>s for å nå disse gjennom fastsettelse av</w:t>
      </w:r>
      <w:r w:rsidR="00C90C6F" w:rsidRPr="002672D9">
        <w:rPr>
          <w:rFonts w:asciiTheme="minorHAnsi" w:hAnsiTheme="minorHAnsi" w:cstheme="minorHAnsi"/>
        </w:rPr>
        <w:t>:</w:t>
      </w:r>
    </w:p>
    <w:p w14:paraId="4CFCB303" w14:textId="77777777" w:rsidR="00C90C6F" w:rsidRPr="002672D9" w:rsidRDefault="00C90C6F" w:rsidP="00BD23D6">
      <w:pPr>
        <w:rPr>
          <w:rFonts w:asciiTheme="minorHAnsi" w:hAnsiTheme="minorHAnsi" w:cstheme="minorHAnsi"/>
        </w:rPr>
      </w:pPr>
    </w:p>
    <w:p w14:paraId="4CFCB304" w14:textId="77777777" w:rsidR="007F1649" w:rsidRPr="002672D9" w:rsidRDefault="00C90C6F" w:rsidP="00BD23D6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Visjon, verdier og mål</w:t>
      </w:r>
    </w:p>
    <w:p w14:paraId="4CFCB305" w14:textId="77777777" w:rsidR="007F1649" w:rsidRPr="002672D9" w:rsidRDefault="007F1649" w:rsidP="007F1649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Strategiske planer</w:t>
      </w:r>
    </w:p>
    <w:p w14:paraId="4CFCB306" w14:textId="77777777" w:rsidR="007F1649" w:rsidRPr="002672D9" w:rsidRDefault="00C90C6F" w:rsidP="007F1649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Handlings</w:t>
      </w:r>
      <w:r w:rsidR="007F1649" w:rsidRPr="002672D9">
        <w:rPr>
          <w:rFonts w:asciiTheme="minorHAnsi" w:hAnsiTheme="minorHAnsi" w:cstheme="minorHAnsi"/>
        </w:rPr>
        <w:t>planer</w:t>
      </w:r>
    </w:p>
    <w:p w14:paraId="4CFCB307" w14:textId="77777777" w:rsidR="007F1649" w:rsidRPr="002672D9" w:rsidRDefault="007F1649" w:rsidP="007F1649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Budsjetter</w:t>
      </w:r>
    </w:p>
    <w:p w14:paraId="4CFCB308" w14:textId="77777777" w:rsidR="007F1649" w:rsidRPr="002672D9" w:rsidRDefault="007F1649" w:rsidP="007F1649">
      <w:pPr>
        <w:rPr>
          <w:rFonts w:asciiTheme="minorHAnsi" w:hAnsiTheme="minorHAnsi" w:cstheme="minorHAnsi"/>
        </w:rPr>
      </w:pPr>
    </w:p>
    <w:p w14:paraId="4CFCB309" w14:textId="77777777" w:rsidR="007F1649" w:rsidRPr="002672D9" w:rsidRDefault="007F1649" w:rsidP="007F1649">
      <w:pPr>
        <w:rPr>
          <w:rFonts w:asciiTheme="minorHAnsi" w:hAnsiTheme="minorHAnsi" w:cstheme="minorHAnsi"/>
        </w:rPr>
      </w:pPr>
    </w:p>
    <w:p w14:paraId="4CFCB30A" w14:textId="77777777" w:rsidR="007F1649" w:rsidRPr="002672D9" w:rsidRDefault="007F1649" w:rsidP="007F1649">
      <w:pPr>
        <w:rPr>
          <w:rFonts w:asciiTheme="minorHAnsi" w:hAnsiTheme="minorHAnsi" w:cstheme="minorHAnsi"/>
          <w:b/>
        </w:rPr>
      </w:pPr>
      <w:r w:rsidRPr="002672D9">
        <w:rPr>
          <w:rFonts w:asciiTheme="minorHAnsi" w:hAnsiTheme="minorHAnsi" w:cstheme="minorHAnsi"/>
          <w:b/>
        </w:rPr>
        <w:t>Kontroll</w:t>
      </w:r>
    </w:p>
    <w:p w14:paraId="4CFCB30B" w14:textId="77777777" w:rsidR="007F1649" w:rsidRPr="002672D9" w:rsidRDefault="007F1649" w:rsidP="007F1649">
      <w:pPr>
        <w:rPr>
          <w:rFonts w:asciiTheme="minorHAnsi" w:hAnsiTheme="minorHAnsi" w:cstheme="minorHAnsi"/>
          <w:b/>
        </w:rPr>
      </w:pPr>
    </w:p>
    <w:p w14:paraId="4CFCB30C" w14:textId="5770B7A7" w:rsidR="007313DB" w:rsidRPr="002672D9" w:rsidRDefault="007F1649" w:rsidP="007F164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Styret skal forvisse seg om at</w:t>
      </w:r>
      <w:r w:rsidR="007313DB" w:rsidRPr="002672D9">
        <w:rPr>
          <w:rFonts w:asciiTheme="minorHAnsi" w:hAnsiTheme="minorHAnsi" w:cstheme="minorHAnsi"/>
        </w:rPr>
        <w:t xml:space="preserve"> </w:t>
      </w:r>
      <w:r w:rsidR="00EA7361" w:rsidRPr="002672D9">
        <w:rPr>
          <w:rFonts w:asciiTheme="minorHAnsi" w:hAnsiTheme="minorHAnsi" w:cstheme="minorHAnsi"/>
        </w:rPr>
        <w:t>Sædalen IL</w:t>
      </w:r>
      <w:r w:rsidR="00706221" w:rsidRPr="002672D9">
        <w:rPr>
          <w:rFonts w:asciiTheme="minorHAnsi" w:hAnsiTheme="minorHAnsi" w:cstheme="minorHAnsi"/>
        </w:rPr>
        <w:t xml:space="preserve"> </w:t>
      </w:r>
      <w:r w:rsidR="007313DB" w:rsidRPr="002672D9">
        <w:rPr>
          <w:rFonts w:asciiTheme="minorHAnsi" w:hAnsiTheme="minorHAnsi" w:cstheme="minorHAnsi"/>
        </w:rPr>
        <w:t>er på målrettet kurs, eventuelt skal styret gi premisser for korreksjoner, og om nødvendig gjennomføre korrigerende tiltak. Inn under kontrolloppgaven kommer dessuten bl</w:t>
      </w:r>
      <w:r w:rsidR="00706221" w:rsidRPr="002672D9">
        <w:rPr>
          <w:rFonts w:asciiTheme="minorHAnsi" w:hAnsiTheme="minorHAnsi" w:cstheme="minorHAnsi"/>
        </w:rPr>
        <w:t xml:space="preserve">ant annet </w:t>
      </w:r>
      <w:r w:rsidR="007313DB" w:rsidRPr="002672D9">
        <w:rPr>
          <w:rFonts w:asciiTheme="minorHAnsi" w:hAnsiTheme="minorHAnsi" w:cstheme="minorHAnsi"/>
        </w:rPr>
        <w:t>at</w:t>
      </w:r>
      <w:r w:rsidR="00706221" w:rsidRPr="002672D9">
        <w:rPr>
          <w:rFonts w:asciiTheme="minorHAnsi" w:hAnsiTheme="minorHAnsi" w:cstheme="minorHAnsi"/>
        </w:rPr>
        <w:t>;</w:t>
      </w:r>
    </w:p>
    <w:p w14:paraId="4CFCB30D" w14:textId="77777777" w:rsidR="00706221" w:rsidRPr="002672D9" w:rsidRDefault="00706221" w:rsidP="007F1649">
      <w:pPr>
        <w:rPr>
          <w:rFonts w:asciiTheme="minorHAnsi" w:hAnsiTheme="minorHAnsi" w:cstheme="minorHAnsi"/>
        </w:rPr>
      </w:pPr>
    </w:p>
    <w:p w14:paraId="4CFCB30E" w14:textId="77777777" w:rsidR="007313DB" w:rsidRPr="002672D9" w:rsidRDefault="00794C1F" w:rsidP="007313DB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Idrettslaget</w:t>
      </w:r>
      <w:r w:rsidR="007313DB" w:rsidRPr="002672D9">
        <w:rPr>
          <w:rFonts w:asciiTheme="minorHAnsi" w:hAnsiTheme="minorHAnsi" w:cstheme="minorHAnsi"/>
        </w:rPr>
        <w:t xml:space="preserve"> drives i </w:t>
      </w:r>
      <w:r w:rsidR="004F1E7C" w:rsidRPr="002672D9">
        <w:rPr>
          <w:rFonts w:asciiTheme="minorHAnsi" w:hAnsiTheme="minorHAnsi" w:cstheme="minorHAnsi"/>
        </w:rPr>
        <w:t xml:space="preserve">henhold </w:t>
      </w:r>
      <w:r w:rsidR="007313DB" w:rsidRPr="002672D9">
        <w:rPr>
          <w:rFonts w:asciiTheme="minorHAnsi" w:hAnsiTheme="minorHAnsi" w:cstheme="minorHAnsi"/>
        </w:rPr>
        <w:t xml:space="preserve">til lover, </w:t>
      </w:r>
      <w:r w:rsidRPr="002672D9">
        <w:rPr>
          <w:rFonts w:asciiTheme="minorHAnsi" w:hAnsiTheme="minorHAnsi" w:cstheme="minorHAnsi"/>
        </w:rPr>
        <w:t>organisasjonsplaner</w:t>
      </w:r>
      <w:r w:rsidR="00C90C6F" w:rsidRPr="002672D9">
        <w:rPr>
          <w:rFonts w:asciiTheme="minorHAnsi" w:hAnsiTheme="minorHAnsi" w:cstheme="minorHAnsi"/>
        </w:rPr>
        <w:t xml:space="preserve">, </w:t>
      </w:r>
      <w:r w:rsidR="007313DB" w:rsidRPr="002672D9">
        <w:rPr>
          <w:rFonts w:asciiTheme="minorHAnsi" w:hAnsiTheme="minorHAnsi" w:cstheme="minorHAnsi"/>
        </w:rPr>
        <w:t>regler, forskrifter og formelle rammebetingelser</w:t>
      </w:r>
    </w:p>
    <w:p w14:paraId="4CFCB30F" w14:textId="77777777" w:rsidR="00794C1F" w:rsidRPr="002672D9" w:rsidRDefault="00794C1F" w:rsidP="007313DB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Kontroll og lovkomite får tilgang til nødvendig og tilstrekkelig materiale</w:t>
      </w:r>
    </w:p>
    <w:p w14:paraId="4CFCB310" w14:textId="77777777" w:rsidR="007F1649" w:rsidRPr="002672D9" w:rsidRDefault="007313DB" w:rsidP="007313DB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Eksternrevisjon er etablert</w:t>
      </w:r>
    </w:p>
    <w:p w14:paraId="4CFCB311" w14:textId="77777777" w:rsidR="007313DB" w:rsidRPr="002672D9" w:rsidRDefault="00794C1F" w:rsidP="007313DB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Idrettslaget</w:t>
      </w:r>
      <w:r w:rsidR="007313DB" w:rsidRPr="002672D9">
        <w:rPr>
          <w:rFonts w:asciiTheme="minorHAnsi" w:hAnsiTheme="minorHAnsi" w:cstheme="minorHAnsi"/>
        </w:rPr>
        <w:t xml:space="preserve"> har tilfredsstillende rapporteringsrutiner</w:t>
      </w:r>
    </w:p>
    <w:p w14:paraId="4CFCB312" w14:textId="77777777" w:rsidR="007313DB" w:rsidRPr="002672D9" w:rsidRDefault="00794C1F" w:rsidP="007313DB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Idrettslaget</w:t>
      </w:r>
      <w:r w:rsidR="007313DB" w:rsidRPr="002672D9">
        <w:rPr>
          <w:rFonts w:asciiTheme="minorHAnsi" w:hAnsiTheme="minorHAnsi" w:cstheme="minorHAnsi"/>
        </w:rPr>
        <w:t xml:space="preserve"> har e</w:t>
      </w:r>
      <w:r w:rsidR="00C90C6F" w:rsidRPr="002672D9">
        <w:rPr>
          <w:rFonts w:asciiTheme="minorHAnsi" w:hAnsiTheme="minorHAnsi" w:cstheme="minorHAnsi"/>
        </w:rPr>
        <w:t>t</w:t>
      </w:r>
      <w:r w:rsidR="007313DB" w:rsidRPr="002672D9">
        <w:rPr>
          <w:rFonts w:asciiTheme="minorHAnsi" w:hAnsiTheme="minorHAnsi" w:cstheme="minorHAnsi"/>
        </w:rPr>
        <w:t xml:space="preserve"> dekkende ramme – og instruksverk</w:t>
      </w:r>
    </w:p>
    <w:p w14:paraId="4CFCB313" w14:textId="77777777" w:rsidR="007F1649" w:rsidRPr="002672D9" w:rsidRDefault="007F1649" w:rsidP="007F1649">
      <w:pPr>
        <w:rPr>
          <w:rFonts w:asciiTheme="minorHAnsi" w:hAnsiTheme="minorHAnsi" w:cstheme="minorHAnsi"/>
        </w:rPr>
      </w:pPr>
    </w:p>
    <w:p w14:paraId="4CFCB314" w14:textId="77777777" w:rsidR="007313DB" w:rsidRPr="002672D9" w:rsidRDefault="007313DB" w:rsidP="007F1649">
      <w:pPr>
        <w:rPr>
          <w:rFonts w:asciiTheme="minorHAnsi" w:hAnsiTheme="minorHAnsi" w:cstheme="minorHAnsi"/>
          <w:b/>
        </w:rPr>
      </w:pPr>
      <w:r w:rsidRPr="002672D9">
        <w:rPr>
          <w:rFonts w:asciiTheme="minorHAnsi" w:hAnsiTheme="minorHAnsi" w:cstheme="minorHAnsi"/>
          <w:b/>
        </w:rPr>
        <w:t>Organisering</w:t>
      </w:r>
    </w:p>
    <w:p w14:paraId="4CFCB315" w14:textId="77777777" w:rsidR="007313DB" w:rsidRPr="002672D9" w:rsidRDefault="007313DB" w:rsidP="007F1649">
      <w:pPr>
        <w:rPr>
          <w:rFonts w:asciiTheme="minorHAnsi" w:hAnsiTheme="minorHAnsi" w:cstheme="minorHAnsi"/>
          <w:b/>
        </w:rPr>
      </w:pPr>
    </w:p>
    <w:p w14:paraId="4CFCB316" w14:textId="63311A5F" w:rsidR="007313DB" w:rsidRPr="002672D9" w:rsidRDefault="00A24C19" w:rsidP="007F164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Styret skal sørge for at </w:t>
      </w:r>
      <w:r w:rsidR="00EA7361" w:rsidRPr="002672D9">
        <w:rPr>
          <w:rFonts w:asciiTheme="minorHAnsi" w:hAnsiTheme="minorHAnsi" w:cstheme="minorHAnsi"/>
        </w:rPr>
        <w:t>Sædalen IL</w:t>
      </w:r>
      <w:r w:rsidR="00794C1F" w:rsidRPr="002672D9">
        <w:rPr>
          <w:rFonts w:asciiTheme="minorHAnsi" w:hAnsiTheme="minorHAnsi" w:cstheme="minorHAnsi"/>
        </w:rPr>
        <w:t xml:space="preserve"> </w:t>
      </w:r>
      <w:r w:rsidRPr="002672D9">
        <w:rPr>
          <w:rFonts w:asciiTheme="minorHAnsi" w:hAnsiTheme="minorHAnsi" w:cstheme="minorHAnsi"/>
        </w:rPr>
        <w:t xml:space="preserve">er riktig organisert og har de nødvendige ressurser for å kunne gjennomføre de oppgaver </w:t>
      </w:r>
      <w:r w:rsidR="00EA7361" w:rsidRPr="002672D9">
        <w:rPr>
          <w:rFonts w:asciiTheme="minorHAnsi" w:hAnsiTheme="minorHAnsi" w:cstheme="minorHAnsi"/>
        </w:rPr>
        <w:t>idrettslaget</w:t>
      </w:r>
      <w:r w:rsidRPr="002672D9">
        <w:rPr>
          <w:rFonts w:asciiTheme="minorHAnsi" w:hAnsiTheme="minorHAnsi" w:cstheme="minorHAnsi"/>
        </w:rPr>
        <w:t xml:space="preserve"> har og de målene som er satt. Disse oppgaver utøves i samarbeid med den daglige ledelse.</w:t>
      </w:r>
    </w:p>
    <w:p w14:paraId="4CFCB317" w14:textId="77777777" w:rsidR="00A24C19" w:rsidRPr="002672D9" w:rsidRDefault="00A24C19" w:rsidP="007F1649">
      <w:pPr>
        <w:rPr>
          <w:rFonts w:asciiTheme="minorHAnsi" w:hAnsiTheme="minorHAnsi" w:cstheme="minorHAnsi"/>
        </w:rPr>
      </w:pPr>
    </w:p>
    <w:p w14:paraId="4CFCB318" w14:textId="6B79916B" w:rsidR="00A24C19" w:rsidRDefault="00A24C19" w:rsidP="007F164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Styret </w:t>
      </w:r>
      <w:r w:rsidR="00706221" w:rsidRPr="002672D9">
        <w:rPr>
          <w:rFonts w:asciiTheme="minorHAnsi" w:hAnsiTheme="minorHAnsi" w:cstheme="minorHAnsi"/>
        </w:rPr>
        <w:t>beslutter ansettelsesforholdet til</w:t>
      </w:r>
      <w:r w:rsidRPr="002672D9">
        <w:rPr>
          <w:rFonts w:asciiTheme="minorHAnsi" w:hAnsiTheme="minorHAnsi" w:cstheme="minorHAnsi"/>
        </w:rPr>
        <w:t xml:space="preserve"> </w:t>
      </w:r>
      <w:r w:rsidR="00794C1F" w:rsidRPr="002672D9">
        <w:rPr>
          <w:rFonts w:asciiTheme="minorHAnsi" w:hAnsiTheme="minorHAnsi" w:cstheme="minorHAnsi"/>
        </w:rPr>
        <w:t xml:space="preserve">daglig </w:t>
      </w:r>
      <w:r w:rsidR="00706221" w:rsidRPr="002672D9">
        <w:rPr>
          <w:rFonts w:asciiTheme="minorHAnsi" w:hAnsiTheme="minorHAnsi" w:cstheme="minorHAnsi"/>
        </w:rPr>
        <w:t>leder</w:t>
      </w:r>
      <w:r w:rsidRPr="002672D9">
        <w:rPr>
          <w:rFonts w:asciiTheme="minorHAnsi" w:hAnsiTheme="minorHAnsi" w:cstheme="minorHAnsi"/>
        </w:rPr>
        <w:t xml:space="preserve"> og fastsetter</w:t>
      </w:r>
      <w:r w:rsidR="00C90C6F" w:rsidRPr="002672D9">
        <w:rPr>
          <w:rFonts w:asciiTheme="minorHAnsi" w:hAnsiTheme="minorHAnsi" w:cstheme="minorHAnsi"/>
        </w:rPr>
        <w:t xml:space="preserve"> dennes</w:t>
      </w:r>
      <w:r w:rsidRPr="002672D9">
        <w:rPr>
          <w:rFonts w:asciiTheme="minorHAnsi" w:hAnsiTheme="minorHAnsi" w:cstheme="minorHAnsi"/>
        </w:rPr>
        <w:t xml:space="preserve"> instruks og arbeidsvilkår.</w:t>
      </w:r>
    </w:p>
    <w:p w14:paraId="31CCB699" w14:textId="1585E7D2" w:rsidR="002672D9" w:rsidRDefault="002672D9" w:rsidP="007F1649">
      <w:pPr>
        <w:rPr>
          <w:rFonts w:asciiTheme="minorHAnsi" w:hAnsiTheme="minorHAnsi" w:cstheme="minorHAnsi"/>
        </w:rPr>
      </w:pPr>
    </w:p>
    <w:p w14:paraId="4D1B2DC4" w14:textId="26B7A72C" w:rsidR="002672D9" w:rsidRDefault="002672D9" w:rsidP="007F1649">
      <w:pPr>
        <w:rPr>
          <w:rFonts w:asciiTheme="minorHAnsi" w:hAnsiTheme="minorHAnsi" w:cstheme="minorHAnsi"/>
        </w:rPr>
      </w:pPr>
    </w:p>
    <w:p w14:paraId="4CFCB31A" w14:textId="77777777" w:rsidR="00A24C19" w:rsidRPr="002672D9" w:rsidRDefault="00A24C19" w:rsidP="007F1649">
      <w:pPr>
        <w:rPr>
          <w:rFonts w:asciiTheme="minorHAnsi" w:hAnsiTheme="minorHAnsi" w:cstheme="minorHAnsi"/>
          <w:b/>
        </w:rPr>
      </w:pPr>
      <w:r w:rsidRPr="002672D9">
        <w:rPr>
          <w:rFonts w:asciiTheme="minorHAnsi" w:hAnsiTheme="minorHAnsi" w:cstheme="minorHAnsi"/>
          <w:b/>
        </w:rPr>
        <w:t>Egenoppgave</w:t>
      </w:r>
      <w:r w:rsidR="0025651A" w:rsidRPr="002672D9">
        <w:rPr>
          <w:rFonts w:asciiTheme="minorHAnsi" w:hAnsiTheme="minorHAnsi" w:cstheme="minorHAnsi"/>
          <w:b/>
        </w:rPr>
        <w:t>r</w:t>
      </w:r>
    </w:p>
    <w:p w14:paraId="4CFCB31B" w14:textId="77777777" w:rsidR="007313DB" w:rsidRPr="002672D9" w:rsidRDefault="007313DB" w:rsidP="007F1649">
      <w:pPr>
        <w:rPr>
          <w:rFonts w:asciiTheme="minorHAnsi" w:hAnsiTheme="minorHAnsi" w:cstheme="minorHAnsi"/>
        </w:rPr>
      </w:pPr>
    </w:p>
    <w:p w14:paraId="4CFCB31C" w14:textId="77777777" w:rsidR="00A24C19" w:rsidRPr="002672D9" w:rsidRDefault="00A24C19" w:rsidP="00733E2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Styret skal medvirke til at det er sammensatt og organisert på en slik måte at det best mulig kan utføre de arbeidsoppgavene det har</w:t>
      </w:r>
      <w:r w:rsidR="0025651A" w:rsidRPr="002672D9">
        <w:rPr>
          <w:rFonts w:asciiTheme="minorHAnsi" w:hAnsiTheme="minorHAnsi" w:cstheme="minorHAnsi"/>
        </w:rPr>
        <w:t>,</w:t>
      </w:r>
      <w:r w:rsidRPr="002672D9">
        <w:rPr>
          <w:rFonts w:asciiTheme="minorHAnsi" w:hAnsiTheme="minorHAnsi" w:cstheme="minorHAnsi"/>
        </w:rPr>
        <w:t xml:space="preserve"> og at arbeidet er basert på åpenhet, tillit og faglig kompetanse. Oppgavene her </w:t>
      </w:r>
      <w:r w:rsidR="00794C1F" w:rsidRPr="002672D9">
        <w:rPr>
          <w:rFonts w:asciiTheme="minorHAnsi" w:hAnsiTheme="minorHAnsi" w:cstheme="minorHAnsi"/>
        </w:rPr>
        <w:t>er blant annet</w:t>
      </w:r>
      <w:r w:rsidRPr="002672D9">
        <w:rPr>
          <w:rFonts w:asciiTheme="minorHAnsi" w:hAnsiTheme="minorHAnsi" w:cstheme="minorHAnsi"/>
        </w:rPr>
        <w:t>:</w:t>
      </w:r>
    </w:p>
    <w:p w14:paraId="4CFCB31D" w14:textId="77777777" w:rsidR="00A24C19" w:rsidRPr="002672D9" w:rsidRDefault="00A24C19" w:rsidP="00733E29">
      <w:pPr>
        <w:rPr>
          <w:rFonts w:asciiTheme="minorHAnsi" w:hAnsiTheme="minorHAnsi" w:cstheme="minorHAnsi"/>
        </w:rPr>
      </w:pPr>
    </w:p>
    <w:p w14:paraId="4CFCB31E" w14:textId="77777777" w:rsidR="00A24C19" w:rsidRPr="002672D9" w:rsidRDefault="00A24C19" w:rsidP="00A24C19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Styrets evaluering av seg selv (årlig</w:t>
      </w:r>
      <w:r w:rsidR="00C90C6F" w:rsidRPr="002672D9">
        <w:rPr>
          <w:rFonts w:asciiTheme="minorHAnsi" w:hAnsiTheme="minorHAnsi" w:cstheme="minorHAnsi"/>
        </w:rPr>
        <w:t xml:space="preserve"> </w:t>
      </w:r>
      <w:r w:rsidRPr="002672D9">
        <w:rPr>
          <w:rFonts w:asciiTheme="minorHAnsi" w:hAnsiTheme="minorHAnsi" w:cstheme="minorHAnsi"/>
        </w:rPr>
        <w:t>evaluering)</w:t>
      </w:r>
    </w:p>
    <w:p w14:paraId="4CFCB31F" w14:textId="0A133DA1" w:rsidR="00A24C19" w:rsidRPr="002672D9" w:rsidRDefault="00A24C19" w:rsidP="00A24C19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lastRenderedPageBreak/>
        <w:t xml:space="preserve">Styrets evaluering av </w:t>
      </w:r>
      <w:r w:rsidR="00794C1F" w:rsidRPr="002672D9">
        <w:rPr>
          <w:rFonts w:asciiTheme="minorHAnsi" w:hAnsiTheme="minorHAnsi" w:cstheme="minorHAnsi"/>
        </w:rPr>
        <w:t>daglig leder</w:t>
      </w:r>
      <w:r w:rsidRPr="002672D9">
        <w:rPr>
          <w:rFonts w:asciiTheme="minorHAnsi" w:hAnsiTheme="minorHAnsi" w:cstheme="minorHAnsi"/>
        </w:rPr>
        <w:t xml:space="preserve"> (årlig evaluering)</w:t>
      </w:r>
    </w:p>
    <w:p w14:paraId="1F3000CA" w14:textId="74ECB0E0" w:rsidR="002D1E21" w:rsidRPr="002672D9" w:rsidRDefault="002D1E21" w:rsidP="00A24C19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Organisasjonsutvikling (og kvalitetsklubb)</w:t>
      </w:r>
    </w:p>
    <w:p w14:paraId="4CFCB320" w14:textId="754C10E0" w:rsidR="00A24C19" w:rsidRPr="002672D9" w:rsidRDefault="00A24C19" w:rsidP="00A24C19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Dialog med </w:t>
      </w:r>
      <w:r w:rsidR="00794C1F" w:rsidRPr="002672D9">
        <w:rPr>
          <w:rFonts w:asciiTheme="minorHAnsi" w:hAnsiTheme="minorHAnsi" w:cstheme="minorHAnsi"/>
        </w:rPr>
        <w:t>gruppene,</w:t>
      </w:r>
      <w:r w:rsidR="0056452F" w:rsidRPr="002672D9">
        <w:rPr>
          <w:rFonts w:asciiTheme="minorHAnsi" w:hAnsiTheme="minorHAnsi" w:cstheme="minorHAnsi"/>
        </w:rPr>
        <w:t xml:space="preserve"> </w:t>
      </w:r>
      <w:r w:rsidRPr="002672D9">
        <w:rPr>
          <w:rFonts w:asciiTheme="minorHAnsi" w:hAnsiTheme="minorHAnsi" w:cstheme="minorHAnsi"/>
        </w:rPr>
        <w:t>valgkomiteen</w:t>
      </w:r>
      <w:r w:rsidR="00794C1F" w:rsidRPr="002672D9">
        <w:rPr>
          <w:rFonts w:asciiTheme="minorHAnsi" w:hAnsiTheme="minorHAnsi" w:cstheme="minorHAnsi"/>
        </w:rPr>
        <w:t>,</w:t>
      </w:r>
      <w:r w:rsidR="00EA7361" w:rsidRPr="002672D9">
        <w:rPr>
          <w:rFonts w:asciiTheme="minorHAnsi" w:hAnsiTheme="minorHAnsi" w:cstheme="minorHAnsi"/>
        </w:rPr>
        <w:t xml:space="preserve"> </w:t>
      </w:r>
      <w:proofErr w:type="gramStart"/>
      <w:r w:rsidR="00EA7361" w:rsidRPr="002672D9">
        <w:rPr>
          <w:rFonts w:asciiTheme="minorHAnsi" w:hAnsiTheme="minorHAnsi" w:cstheme="minorHAnsi"/>
        </w:rPr>
        <w:t>regnskapsbyrå,</w:t>
      </w:r>
      <w:proofErr w:type="gramEnd"/>
      <w:r w:rsidR="00EA7361" w:rsidRPr="002672D9">
        <w:rPr>
          <w:rFonts w:asciiTheme="minorHAnsi" w:hAnsiTheme="minorHAnsi" w:cstheme="minorHAnsi"/>
        </w:rPr>
        <w:t xml:space="preserve"> revisjon</w:t>
      </w:r>
    </w:p>
    <w:p w14:paraId="4CFCB321" w14:textId="77777777" w:rsidR="00733E29" w:rsidRPr="002672D9" w:rsidRDefault="00733E29" w:rsidP="00733E29">
      <w:pPr>
        <w:rPr>
          <w:rFonts w:asciiTheme="minorHAnsi" w:hAnsiTheme="minorHAnsi" w:cstheme="minorHAnsi"/>
        </w:rPr>
      </w:pPr>
    </w:p>
    <w:p w14:paraId="4CFCB322" w14:textId="77777777" w:rsidR="00E40AB9" w:rsidRPr="002672D9" w:rsidRDefault="00E40AB9">
      <w:pPr>
        <w:pStyle w:val="Overskrift2"/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Periodiske saker</w:t>
      </w:r>
    </w:p>
    <w:p w14:paraId="4CFCB323" w14:textId="77777777" w:rsidR="00704FFA" w:rsidRPr="002672D9" w:rsidRDefault="00704FFA" w:rsidP="00704FFA">
      <w:pPr>
        <w:rPr>
          <w:rFonts w:asciiTheme="minorHAnsi" w:hAnsiTheme="minorHAnsi" w:cstheme="minorHAnsi"/>
        </w:rPr>
      </w:pPr>
    </w:p>
    <w:p w14:paraId="4CFCB324" w14:textId="77777777" w:rsidR="00E40AB9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Styret skal i løpet av året behandle faste, periodiske saker. Hvilke saker som oppfattes og behandles som periodiske kan variere over tid. </w:t>
      </w:r>
    </w:p>
    <w:p w14:paraId="4CFCB325" w14:textId="77777777" w:rsidR="0060126D" w:rsidRPr="002672D9" w:rsidRDefault="0060126D">
      <w:pPr>
        <w:rPr>
          <w:rFonts w:asciiTheme="minorHAnsi" w:hAnsiTheme="minorHAnsi" w:cstheme="minorHAnsi"/>
        </w:rPr>
      </w:pPr>
    </w:p>
    <w:p w14:paraId="4CFCB326" w14:textId="77777777" w:rsidR="0060126D" w:rsidRPr="002672D9" w:rsidRDefault="0060126D" w:rsidP="0060126D">
      <w:pPr>
        <w:pStyle w:val="Listeavsnitt"/>
        <w:numPr>
          <w:ilvl w:val="0"/>
          <w:numId w:val="16"/>
        </w:num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Styret utarbeider på første styremøte etter årsmøte en årsplan for det kommende år.</w:t>
      </w:r>
    </w:p>
    <w:p w14:paraId="4CFCB327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328" w14:textId="0260F9E0" w:rsidR="00E40AB9" w:rsidRPr="002672D9" w:rsidRDefault="00E40AB9">
      <w:pPr>
        <w:numPr>
          <w:ilvl w:val="0"/>
          <w:numId w:val="1"/>
        </w:numPr>
        <w:tabs>
          <w:tab w:val="clear" w:pos="397"/>
          <w:tab w:val="num" w:pos="794"/>
        </w:tabs>
        <w:ind w:left="794"/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Årsregnskap og årsrapport skal behandles</w:t>
      </w:r>
      <w:r w:rsidR="00794C1F" w:rsidRPr="002672D9">
        <w:rPr>
          <w:rFonts w:asciiTheme="minorHAnsi" w:hAnsiTheme="minorHAnsi" w:cstheme="minorHAnsi"/>
        </w:rPr>
        <w:t xml:space="preserve"> og vedtas</w:t>
      </w:r>
      <w:r w:rsidRPr="002672D9">
        <w:rPr>
          <w:rFonts w:asciiTheme="minorHAnsi" w:hAnsiTheme="minorHAnsi" w:cstheme="minorHAnsi"/>
        </w:rPr>
        <w:t xml:space="preserve"> så snart regnskapet er avsluttet og senest innen utløpet av februar måned. Formelt vedtak av regnskap og årsrapport</w:t>
      </w:r>
      <w:r w:rsidR="00794C1F" w:rsidRPr="002672D9">
        <w:rPr>
          <w:rFonts w:asciiTheme="minorHAnsi" w:hAnsiTheme="minorHAnsi" w:cstheme="minorHAnsi"/>
        </w:rPr>
        <w:t xml:space="preserve"> skjer på </w:t>
      </w:r>
      <w:r w:rsidR="00EA7361" w:rsidRPr="002672D9">
        <w:rPr>
          <w:rFonts w:asciiTheme="minorHAnsi" w:hAnsiTheme="minorHAnsi" w:cstheme="minorHAnsi"/>
        </w:rPr>
        <w:t>Sædalen ILs</w:t>
      </w:r>
      <w:r w:rsidR="00794C1F" w:rsidRPr="002672D9">
        <w:rPr>
          <w:rFonts w:asciiTheme="minorHAnsi" w:hAnsiTheme="minorHAnsi" w:cstheme="minorHAnsi"/>
        </w:rPr>
        <w:t xml:space="preserve"> årsmøte senest innen utgangen av mars måned.</w:t>
      </w:r>
    </w:p>
    <w:p w14:paraId="4CFCB329" w14:textId="77777777" w:rsidR="00E40AB9" w:rsidRPr="002672D9" w:rsidRDefault="00E40AB9">
      <w:pPr>
        <w:ind w:left="397"/>
        <w:rPr>
          <w:rFonts w:asciiTheme="minorHAnsi" w:hAnsiTheme="minorHAnsi" w:cstheme="minorHAnsi"/>
        </w:rPr>
      </w:pPr>
    </w:p>
    <w:p w14:paraId="4CFCB32A" w14:textId="28241FA2" w:rsidR="00704FFA" w:rsidRPr="002672D9" w:rsidRDefault="00E40AB9">
      <w:pPr>
        <w:numPr>
          <w:ilvl w:val="0"/>
          <w:numId w:val="1"/>
        </w:numPr>
        <w:tabs>
          <w:tab w:val="clear" w:pos="397"/>
          <w:tab w:val="num" w:pos="794"/>
        </w:tabs>
        <w:ind w:left="794"/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Økonomisk status presenteres</w:t>
      </w:r>
      <w:r w:rsidR="00EA7361" w:rsidRPr="002672D9">
        <w:rPr>
          <w:rFonts w:asciiTheme="minorHAnsi" w:hAnsiTheme="minorHAnsi" w:cstheme="minorHAnsi"/>
        </w:rPr>
        <w:t xml:space="preserve"> av økonomiansvarlig</w:t>
      </w:r>
      <w:r w:rsidRPr="002672D9">
        <w:rPr>
          <w:rFonts w:asciiTheme="minorHAnsi" w:hAnsiTheme="minorHAnsi" w:cstheme="minorHAnsi"/>
        </w:rPr>
        <w:t xml:space="preserve"> for styret </w:t>
      </w:r>
      <w:r w:rsidR="0060126D" w:rsidRPr="002672D9">
        <w:rPr>
          <w:rFonts w:asciiTheme="minorHAnsi" w:hAnsiTheme="minorHAnsi" w:cstheme="minorHAnsi"/>
        </w:rPr>
        <w:t>hvert kvartal</w:t>
      </w:r>
      <w:r w:rsidRPr="002672D9">
        <w:rPr>
          <w:rFonts w:asciiTheme="minorHAnsi" w:hAnsiTheme="minorHAnsi" w:cstheme="minorHAnsi"/>
        </w:rPr>
        <w:t xml:space="preserve">.  Det skal særlig </w:t>
      </w:r>
      <w:proofErr w:type="gramStart"/>
      <w:r w:rsidRPr="002672D9">
        <w:rPr>
          <w:rFonts w:asciiTheme="minorHAnsi" w:hAnsiTheme="minorHAnsi" w:cstheme="minorHAnsi"/>
        </w:rPr>
        <w:t>fokuseres</w:t>
      </w:r>
      <w:proofErr w:type="gramEnd"/>
      <w:r w:rsidRPr="002672D9">
        <w:rPr>
          <w:rFonts w:asciiTheme="minorHAnsi" w:hAnsiTheme="minorHAnsi" w:cstheme="minorHAnsi"/>
        </w:rPr>
        <w:t xml:space="preserve"> på avvik fra budsjett, planer og i forhold til forutsetninger som er lagt til grunn.</w:t>
      </w:r>
    </w:p>
    <w:p w14:paraId="4CFCB32B" w14:textId="77777777" w:rsidR="00704FFA" w:rsidRPr="002672D9" w:rsidRDefault="00704FFA" w:rsidP="00704FFA">
      <w:pPr>
        <w:pStyle w:val="Listeavsnitt"/>
        <w:rPr>
          <w:rFonts w:asciiTheme="minorHAnsi" w:hAnsiTheme="minorHAnsi" w:cstheme="minorHAnsi"/>
        </w:rPr>
      </w:pPr>
    </w:p>
    <w:p w14:paraId="4CFCB32C" w14:textId="77777777" w:rsidR="00E40AB9" w:rsidRPr="002672D9" w:rsidRDefault="00704FFA">
      <w:pPr>
        <w:numPr>
          <w:ilvl w:val="0"/>
          <w:numId w:val="1"/>
        </w:numPr>
        <w:tabs>
          <w:tab w:val="clear" w:pos="397"/>
          <w:tab w:val="num" w:pos="794"/>
        </w:tabs>
        <w:ind w:left="794"/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På hvert styremøte blir styret forelagt en skriftlig driftsrapport om de viktigste løpende saker siden forrige styremøte.</w:t>
      </w:r>
      <w:r w:rsidR="00E40AB9" w:rsidRPr="002672D9">
        <w:rPr>
          <w:rFonts w:asciiTheme="minorHAnsi" w:hAnsiTheme="minorHAnsi" w:cstheme="minorHAnsi"/>
        </w:rPr>
        <w:t xml:space="preserve"> </w:t>
      </w:r>
    </w:p>
    <w:p w14:paraId="4CFCB32D" w14:textId="77777777" w:rsidR="00E40AB9" w:rsidRPr="002672D9" w:rsidRDefault="00E40AB9">
      <w:pPr>
        <w:ind w:left="397"/>
        <w:rPr>
          <w:rFonts w:asciiTheme="minorHAnsi" w:hAnsiTheme="minorHAnsi" w:cstheme="minorHAnsi"/>
        </w:rPr>
      </w:pPr>
    </w:p>
    <w:p w14:paraId="4CFCB32E" w14:textId="77777777" w:rsidR="00E40AB9" w:rsidRPr="002672D9" w:rsidRDefault="00E40AB9" w:rsidP="001F648F">
      <w:pPr>
        <w:rPr>
          <w:rFonts w:asciiTheme="minorHAnsi" w:hAnsiTheme="minorHAnsi" w:cstheme="minorHAnsi"/>
        </w:rPr>
      </w:pPr>
    </w:p>
    <w:p w14:paraId="4CFCB32F" w14:textId="77777777" w:rsidR="00E40AB9" w:rsidRPr="002672D9" w:rsidRDefault="0060126D">
      <w:pPr>
        <w:pStyle w:val="Overskrift2"/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4</w:t>
      </w:r>
      <w:r w:rsidR="00E40AB9" w:rsidRPr="002672D9">
        <w:rPr>
          <w:rFonts w:asciiTheme="minorHAnsi" w:hAnsiTheme="minorHAnsi" w:cstheme="minorHAnsi"/>
        </w:rPr>
        <w:t xml:space="preserve"> </w:t>
      </w:r>
      <w:r w:rsidR="00E40AB9" w:rsidRPr="002672D9">
        <w:rPr>
          <w:rFonts w:asciiTheme="minorHAnsi" w:hAnsiTheme="minorHAnsi" w:cstheme="minorHAnsi"/>
        </w:rPr>
        <w:tab/>
        <w:t>Antall styremøter og frekvens</w:t>
      </w:r>
    </w:p>
    <w:p w14:paraId="4CFCB330" w14:textId="77777777" w:rsidR="00E40AB9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Styret fastsetter sin møteplan for ett år om gangen. Møteplan for kommende år behandles </w:t>
      </w:r>
      <w:r w:rsidR="0060126D" w:rsidRPr="002672D9">
        <w:rPr>
          <w:rFonts w:asciiTheme="minorHAnsi" w:hAnsiTheme="minorHAnsi" w:cstheme="minorHAnsi"/>
        </w:rPr>
        <w:t>på første møte etter årsmøte</w:t>
      </w:r>
      <w:r w:rsidRPr="002672D9">
        <w:rPr>
          <w:rFonts w:asciiTheme="minorHAnsi" w:hAnsiTheme="minorHAnsi" w:cstheme="minorHAnsi"/>
        </w:rPr>
        <w:t xml:space="preserve">. </w:t>
      </w:r>
    </w:p>
    <w:p w14:paraId="4CFCB331" w14:textId="77777777" w:rsidR="0060126D" w:rsidRPr="002672D9" w:rsidRDefault="0060126D">
      <w:pPr>
        <w:rPr>
          <w:rFonts w:asciiTheme="minorHAnsi" w:hAnsiTheme="minorHAnsi" w:cstheme="minorHAnsi"/>
        </w:rPr>
      </w:pPr>
    </w:p>
    <w:p w14:paraId="4CFCB332" w14:textId="7A3CD23F" w:rsidR="00E40AB9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Normalt holdes det </w:t>
      </w:r>
      <w:r w:rsidR="0060126D" w:rsidRPr="002672D9">
        <w:rPr>
          <w:rFonts w:asciiTheme="minorHAnsi" w:hAnsiTheme="minorHAnsi" w:cstheme="minorHAnsi"/>
        </w:rPr>
        <w:t xml:space="preserve">et </w:t>
      </w:r>
      <w:r w:rsidR="00EA7361" w:rsidRPr="002672D9">
        <w:rPr>
          <w:rFonts w:asciiTheme="minorHAnsi" w:hAnsiTheme="minorHAnsi" w:cstheme="minorHAnsi"/>
        </w:rPr>
        <w:t>styremøte annenhver måned</w:t>
      </w:r>
      <w:r w:rsidR="0060126D" w:rsidRPr="002672D9">
        <w:rPr>
          <w:rFonts w:asciiTheme="minorHAnsi" w:hAnsiTheme="minorHAnsi" w:cstheme="minorHAnsi"/>
        </w:rPr>
        <w:t>.</w:t>
      </w:r>
      <w:r w:rsidRPr="002672D9">
        <w:rPr>
          <w:rFonts w:asciiTheme="minorHAnsi" w:hAnsiTheme="minorHAnsi" w:cstheme="minorHAnsi"/>
        </w:rPr>
        <w:t xml:space="preserve"> </w:t>
      </w:r>
      <w:r w:rsidR="00EA7361" w:rsidRPr="002672D9">
        <w:rPr>
          <w:rFonts w:asciiTheme="minorHAnsi" w:hAnsiTheme="minorHAnsi" w:cstheme="minorHAnsi"/>
        </w:rPr>
        <w:t xml:space="preserve">Arbeidsutvalget skal møtes minst én gang i måneden. </w:t>
      </w:r>
      <w:r w:rsidRPr="002672D9">
        <w:rPr>
          <w:rFonts w:asciiTheme="minorHAnsi" w:hAnsiTheme="minorHAnsi" w:cstheme="minorHAnsi"/>
        </w:rPr>
        <w:t xml:space="preserve">Styrets medlemmer og </w:t>
      </w:r>
      <w:r w:rsidR="0060126D" w:rsidRPr="002672D9">
        <w:rPr>
          <w:rFonts w:asciiTheme="minorHAnsi" w:hAnsiTheme="minorHAnsi" w:cstheme="minorHAnsi"/>
        </w:rPr>
        <w:t>daglig leder</w:t>
      </w:r>
      <w:r w:rsidRPr="002672D9">
        <w:rPr>
          <w:rFonts w:asciiTheme="minorHAnsi" w:hAnsiTheme="minorHAnsi" w:cstheme="minorHAnsi"/>
        </w:rPr>
        <w:t xml:space="preserve"> kan be om at det holdes ytterligere møter. </w:t>
      </w:r>
    </w:p>
    <w:p w14:paraId="4CFCB333" w14:textId="77777777" w:rsidR="00E40AB9" w:rsidRPr="002672D9" w:rsidRDefault="0060126D">
      <w:pPr>
        <w:pStyle w:val="Overskrift2"/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5</w:t>
      </w:r>
      <w:r w:rsidR="00E40AB9" w:rsidRPr="002672D9">
        <w:rPr>
          <w:rFonts w:asciiTheme="minorHAnsi" w:hAnsiTheme="minorHAnsi" w:cstheme="minorHAnsi"/>
        </w:rPr>
        <w:tab/>
        <w:t>Forberedelse av og innkalling til styremøter</w:t>
      </w:r>
    </w:p>
    <w:p w14:paraId="4CFCB334" w14:textId="77777777" w:rsidR="00E40AB9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Dersom et styremedlem har en sak som ønskes behandlet på styremøtet, skal dette tas opp med </w:t>
      </w:r>
      <w:r w:rsidR="0060126D" w:rsidRPr="002672D9">
        <w:rPr>
          <w:rFonts w:asciiTheme="minorHAnsi" w:hAnsiTheme="minorHAnsi" w:cstheme="minorHAnsi"/>
        </w:rPr>
        <w:t>daglig leder</w:t>
      </w:r>
      <w:r w:rsidRPr="002672D9">
        <w:rPr>
          <w:rFonts w:asciiTheme="minorHAnsi" w:hAnsiTheme="minorHAnsi" w:cstheme="minorHAnsi"/>
        </w:rPr>
        <w:t xml:space="preserve"> eller styrets leder i god tid før styremøtet slik at saken kan forberedes på vanlig måte. </w:t>
      </w:r>
    </w:p>
    <w:p w14:paraId="4CFCB335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336" w14:textId="77777777" w:rsidR="00E40AB9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Som hovedregel skal saksdokumentene til styremøtet være mottatt hos deltakerne </w:t>
      </w:r>
      <w:r w:rsidR="0060126D" w:rsidRPr="002672D9">
        <w:rPr>
          <w:rFonts w:asciiTheme="minorHAnsi" w:hAnsiTheme="minorHAnsi" w:cstheme="minorHAnsi"/>
        </w:rPr>
        <w:t>tre dager</w:t>
      </w:r>
      <w:r w:rsidRPr="002672D9">
        <w:rPr>
          <w:rFonts w:asciiTheme="minorHAnsi" w:hAnsiTheme="minorHAnsi" w:cstheme="minorHAnsi"/>
        </w:rPr>
        <w:t xml:space="preserve"> før styremøtet. I unntakstilfeller kan dokumentene i enkeltsaker ettersendes slik at styremedlemmene får disse senest </w:t>
      </w:r>
      <w:r w:rsidR="0060126D" w:rsidRPr="002672D9">
        <w:rPr>
          <w:rFonts w:asciiTheme="minorHAnsi" w:hAnsiTheme="minorHAnsi" w:cstheme="minorHAnsi"/>
        </w:rPr>
        <w:t>dagen før</w:t>
      </w:r>
      <w:r w:rsidRPr="002672D9">
        <w:rPr>
          <w:rFonts w:asciiTheme="minorHAnsi" w:hAnsiTheme="minorHAnsi" w:cstheme="minorHAnsi"/>
        </w:rPr>
        <w:t xml:space="preserve"> møtet.</w:t>
      </w:r>
    </w:p>
    <w:p w14:paraId="4CFCB337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338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339" w14:textId="77777777" w:rsidR="00E40AB9" w:rsidRPr="002672D9" w:rsidRDefault="0060126D">
      <w:pPr>
        <w:pStyle w:val="Overskrift2"/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6</w:t>
      </w:r>
      <w:r w:rsidR="00E40AB9" w:rsidRPr="002672D9">
        <w:rPr>
          <w:rFonts w:asciiTheme="minorHAnsi" w:hAnsiTheme="minorHAnsi" w:cstheme="minorHAnsi"/>
        </w:rPr>
        <w:tab/>
        <w:t>Styrets saksbehandling</w:t>
      </w:r>
    </w:p>
    <w:p w14:paraId="4CFCB33A" w14:textId="77777777" w:rsidR="00E40AB9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Styre</w:t>
      </w:r>
      <w:r w:rsidR="002C1127" w:rsidRPr="002672D9">
        <w:rPr>
          <w:rFonts w:asciiTheme="minorHAnsi" w:hAnsiTheme="minorHAnsi" w:cstheme="minorHAnsi"/>
        </w:rPr>
        <w:t>sakene skal om mulig behandles i møte. Unntaksvis kan styreleder bestemme at enkeltsaker kan behandles skriftlig (e</w:t>
      </w:r>
      <w:r w:rsidR="0025651A" w:rsidRPr="002672D9">
        <w:rPr>
          <w:rFonts w:asciiTheme="minorHAnsi" w:hAnsiTheme="minorHAnsi" w:cstheme="minorHAnsi"/>
        </w:rPr>
        <w:t>-</w:t>
      </w:r>
      <w:r w:rsidR="002C1127" w:rsidRPr="002672D9">
        <w:rPr>
          <w:rFonts w:asciiTheme="minorHAnsi" w:hAnsiTheme="minorHAnsi" w:cstheme="minorHAnsi"/>
        </w:rPr>
        <w:t xml:space="preserve">post) eller på annen betryggende måte, for eksempel ved telefonmøte. Ett styremedlem kan imidlertid kreve at </w:t>
      </w:r>
      <w:proofErr w:type="gramStart"/>
      <w:r w:rsidR="002C1127" w:rsidRPr="002672D9">
        <w:rPr>
          <w:rFonts w:asciiTheme="minorHAnsi" w:hAnsiTheme="minorHAnsi" w:cstheme="minorHAnsi"/>
        </w:rPr>
        <w:t>den angjeldende</w:t>
      </w:r>
      <w:proofErr w:type="gramEnd"/>
      <w:r w:rsidR="002C1127" w:rsidRPr="002672D9">
        <w:rPr>
          <w:rFonts w:asciiTheme="minorHAnsi" w:hAnsiTheme="minorHAnsi" w:cstheme="minorHAnsi"/>
        </w:rPr>
        <w:t xml:space="preserve"> sak behandles i møte.</w:t>
      </w:r>
    </w:p>
    <w:p w14:paraId="4CFCB33B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33C" w14:textId="77777777" w:rsidR="00E40AB9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Årsregnskap og årsrapport behandles i møte. </w:t>
      </w:r>
    </w:p>
    <w:p w14:paraId="4CFCB33D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33E" w14:textId="77777777" w:rsidR="00E40AB9" w:rsidRPr="002672D9" w:rsidRDefault="0060126D">
      <w:pPr>
        <w:pStyle w:val="Overskrift2"/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lastRenderedPageBreak/>
        <w:t>7</w:t>
      </w:r>
      <w:r w:rsidR="00E40AB9" w:rsidRPr="002672D9">
        <w:rPr>
          <w:rFonts w:asciiTheme="minorHAnsi" w:hAnsiTheme="minorHAnsi" w:cstheme="minorHAnsi"/>
        </w:rPr>
        <w:tab/>
        <w:t>Deltagelse i styremøtene</w:t>
      </w:r>
    </w:p>
    <w:p w14:paraId="4CFCB33F" w14:textId="1BC90C0F" w:rsidR="00E40AB9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I styremøtene deltar styremedlemmene og </w:t>
      </w:r>
      <w:r w:rsidR="0060126D" w:rsidRPr="002672D9">
        <w:rPr>
          <w:rFonts w:asciiTheme="minorHAnsi" w:hAnsiTheme="minorHAnsi" w:cstheme="minorHAnsi"/>
        </w:rPr>
        <w:t>daglig leder og økonomi</w:t>
      </w:r>
      <w:r w:rsidR="002D1E21" w:rsidRPr="002672D9">
        <w:rPr>
          <w:rFonts w:asciiTheme="minorHAnsi" w:hAnsiTheme="minorHAnsi" w:cstheme="minorHAnsi"/>
        </w:rPr>
        <w:t>ansvarlig</w:t>
      </w:r>
      <w:r w:rsidR="0060126D" w:rsidRPr="002672D9">
        <w:rPr>
          <w:rFonts w:asciiTheme="minorHAnsi" w:hAnsiTheme="minorHAnsi" w:cstheme="minorHAnsi"/>
        </w:rPr>
        <w:t xml:space="preserve"> og </w:t>
      </w:r>
      <w:r w:rsidR="002D1E21" w:rsidRPr="002672D9">
        <w:rPr>
          <w:rFonts w:asciiTheme="minorHAnsi" w:hAnsiTheme="minorHAnsi" w:cstheme="minorHAnsi"/>
        </w:rPr>
        <w:t xml:space="preserve">ved behov annen </w:t>
      </w:r>
      <w:r w:rsidR="0060126D" w:rsidRPr="002672D9">
        <w:rPr>
          <w:rFonts w:asciiTheme="minorHAnsi" w:hAnsiTheme="minorHAnsi" w:cstheme="minorHAnsi"/>
        </w:rPr>
        <w:t xml:space="preserve">administrasjon. </w:t>
      </w:r>
      <w:r w:rsidRPr="002672D9">
        <w:rPr>
          <w:rFonts w:asciiTheme="minorHAnsi" w:hAnsiTheme="minorHAnsi" w:cstheme="minorHAnsi"/>
        </w:rPr>
        <w:t xml:space="preserve">I møtene kan også </w:t>
      </w:r>
      <w:r w:rsidR="0060126D" w:rsidRPr="002672D9">
        <w:rPr>
          <w:rFonts w:asciiTheme="minorHAnsi" w:hAnsiTheme="minorHAnsi" w:cstheme="minorHAnsi"/>
        </w:rPr>
        <w:t>sportssjef</w:t>
      </w:r>
      <w:r w:rsidRPr="002672D9">
        <w:rPr>
          <w:rFonts w:asciiTheme="minorHAnsi" w:hAnsiTheme="minorHAnsi" w:cstheme="minorHAnsi"/>
        </w:rPr>
        <w:t xml:space="preserve"> delta. Andre kan delta ved styrets behandling av enkeltsaker etter forslag fra </w:t>
      </w:r>
      <w:r w:rsidR="0060126D" w:rsidRPr="002672D9">
        <w:rPr>
          <w:rFonts w:asciiTheme="minorHAnsi" w:hAnsiTheme="minorHAnsi" w:cstheme="minorHAnsi"/>
        </w:rPr>
        <w:t>daglig leder</w:t>
      </w:r>
      <w:r w:rsidRPr="002672D9">
        <w:rPr>
          <w:rFonts w:asciiTheme="minorHAnsi" w:hAnsiTheme="minorHAnsi" w:cstheme="minorHAnsi"/>
        </w:rPr>
        <w:t xml:space="preserve"> eller etter ønske fra styret.</w:t>
      </w:r>
      <w:r w:rsidR="00EA7361" w:rsidRPr="002672D9">
        <w:rPr>
          <w:rFonts w:asciiTheme="minorHAnsi" w:hAnsiTheme="minorHAnsi" w:cstheme="minorHAnsi"/>
        </w:rPr>
        <w:t xml:space="preserve"> For eksempel utvidet styremøte hvor avdelingsledere for gruppene også deltar.</w:t>
      </w:r>
    </w:p>
    <w:p w14:paraId="5F80B6B8" w14:textId="637327D2" w:rsidR="00EA7361" w:rsidRPr="002672D9" w:rsidRDefault="00EA7361">
      <w:pPr>
        <w:rPr>
          <w:rFonts w:asciiTheme="minorHAnsi" w:hAnsiTheme="minorHAnsi" w:cstheme="minorHAnsi"/>
        </w:rPr>
      </w:pPr>
    </w:p>
    <w:p w14:paraId="53CBA105" w14:textId="0AE05E37" w:rsidR="00EA7361" w:rsidRPr="002672D9" w:rsidRDefault="00EA7361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Arbeidsutvalget består av styreleder, nestleder, økonomiansvarlig, et</w:t>
      </w:r>
      <w:r w:rsidR="002D1E21" w:rsidRPr="002672D9">
        <w:rPr>
          <w:rFonts w:asciiTheme="minorHAnsi" w:hAnsiTheme="minorHAnsi" w:cstheme="minorHAnsi"/>
        </w:rPr>
        <w:t>t</w:t>
      </w:r>
      <w:r w:rsidRPr="002672D9">
        <w:rPr>
          <w:rFonts w:asciiTheme="minorHAnsi" w:hAnsiTheme="minorHAnsi" w:cstheme="minorHAnsi"/>
        </w:rPr>
        <w:t xml:space="preserve"> styremedlem og daglig leder. </w:t>
      </w:r>
    </w:p>
    <w:p w14:paraId="4CFCB340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341" w14:textId="77777777" w:rsidR="00E40AB9" w:rsidRPr="002672D9" w:rsidRDefault="0060126D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Administrasjonen</w:t>
      </w:r>
      <w:r w:rsidR="00E40AB9" w:rsidRPr="002672D9">
        <w:rPr>
          <w:rFonts w:asciiTheme="minorHAnsi" w:hAnsiTheme="minorHAnsi" w:cstheme="minorHAnsi"/>
        </w:rPr>
        <w:t xml:space="preserve"> har tale</w:t>
      </w:r>
      <w:r w:rsidRPr="002672D9">
        <w:rPr>
          <w:rFonts w:asciiTheme="minorHAnsi" w:hAnsiTheme="minorHAnsi" w:cstheme="minorHAnsi"/>
        </w:rPr>
        <w:t xml:space="preserve"> </w:t>
      </w:r>
      <w:r w:rsidR="00E40AB9" w:rsidRPr="002672D9">
        <w:rPr>
          <w:rFonts w:asciiTheme="minorHAnsi" w:hAnsiTheme="minorHAnsi" w:cstheme="minorHAnsi"/>
        </w:rPr>
        <w:t xml:space="preserve">- og forslagsrett, men ikke stemmerett. </w:t>
      </w:r>
    </w:p>
    <w:p w14:paraId="4CFCB342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343" w14:textId="77777777" w:rsidR="00C90C6F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Forfall meldes snarest mulig til admini</w:t>
      </w:r>
      <w:r w:rsidR="00C90C6F" w:rsidRPr="002672D9">
        <w:rPr>
          <w:rFonts w:asciiTheme="minorHAnsi" w:hAnsiTheme="minorHAnsi" w:cstheme="minorHAnsi"/>
        </w:rPr>
        <w:t xml:space="preserve">strasjonen. </w:t>
      </w:r>
    </w:p>
    <w:p w14:paraId="4CFCB344" w14:textId="77777777" w:rsidR="0060126D" w:rsidRPr="002672D9" w:rsidRDefault="0060126D">
      <w:pPr>
        <w:rPr>
          <w:rFonts w:asciiTheme="minorHAnsi" w:hAnsiTheme="minorHAnsi" w:cstheme="minorHAnsi"/>
        </w:rPr>
      </w:pPr>
    </w:p>
    <w:p w14:paraId="4CFCB345" w14:textId="77777777" w:rsidR="00E40AB9" w:rsidRPr="002672D9" w:rsidRDefault="0060126D">
      <w:pPr>
        <w:pStyle w:val="Overskrift2"/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8</w:t>
      </w:r>
      <w:r w:rsidR="00E40AB9" w:rsidRPr="002672D9">
        <w:rPr>
          <w:rFonts w:asciiTheme="minorHAnsi" w:hAnsiTheme="minorHAnsi" w:cstheme="minorHAnsi"/>
        </w:rPr>
        <w:t xml:space="preserve"> </w:t>
      </w:r>
      <w:r w:rsidR="00E40AB9" w:rsidRPr="002672D9">
        <w:rPr>
          <w:rFonts w:asciiTheme="minorHAnsi" w:hAnsiTheme="minorHAnsi" w:cstheme="minorHAnsi"/>
        </w:rPr>
        <w:tab/>
        <w:t>Protokoll og oppbevaring av styredokumenter</w:t>
      </w:r>
    </w:p>
    <w:p w14:paraId="4CFCB346" w14:textId="77777777" w:rsidR="00E40AB9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Protokoll fra styremøtet skrives så snart som mulig og utkast sendes styrets leder normalt innen en uke. Når vedtak ikke er enstemmige skal det </w:t>
      </w:r>
      <w:proofErr w:type="gramStart"/>
      <w:r w:rsidRPr="002672D9">
        <w:rPr>
          <w:rFonts w:asciiTheme="minorHAnsi" w:hAnsiTheme="minorHAnsi" w:cstheme="minorHAnsi"/>
        </w:rPr>
        <w:t>fremgå</w:t>
      </w:r>
      <w:proofErr w:type="gramEnd"/>
      <w:r w:rsidRPr="002672D9">
        <w:rPr>
          <w:rFonts w:asciiTheme="minorHAnsi" w:hAnsiTheme="minorHAnsi" w:cstheme="minorHAnsi"/>
        </w:rPr>
        <w:t xml:space="preserve"> av protokollen med angivelse av hvem som har stemt for og hvem som har stemt mot. </w:t>
      </w:r>
    </w:p>
    <w:p w14:paraId="4CFCB347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348" w14:textId="77777777" w:rsidR="00E40AB9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Kommentar</w:t>
      </w:r>
      <w:r w:rsidR="00706221" w:rsidRPr="002672D9">
        <w:rPr>
          <w:rFonts w:asciiTheme="minorHAnsi" w:hAnsiTheme="minorHAnsi" w:cstheme="minorHAnsi"/>
        </w:rPr>
        <w:t>er</w:t>
      </w:r>
      <w:r w:rsidRPr="002672D9">
        <w:rPr>
          <w:rFonts w:asciiTheme="minorHAnsi" w:hAnsiTheme="minorHAnsi" w:cstheme="minorHAnsi"/>
        </w:rPr>
        <w:t xml:space="preserve"> til protokollen gis til </w:t>
      </w:r>
      <w:r w:rsidR="0061050F" w:rsidRPr="002672D9">
        <w:rPr>
          <w:rFonts w:asciiTheme="minorHAnsi" w:hAnsiTheme="minorHAnsi" w:cstheme="minorHAnsi"/>
        </w:rPr>
        <w:t>administrasjonen</w:t>
      </w:r>
      <w:r w:rsidRPr="002672D9">
        <w:rPr>
          <w:rFonts w:asciiTheme="minorHAnsi" w:hAnsiTheme="minorHAnsi" w:cstheme="minorHAnsi"/>
        </w:rPr>
        <w:t xml:space="preserve"> snarest etter at utkastet er mottatt, slik at åpenbare feil kan rettes. </w:t>
      </w:r>
      <w:r w:rsidR="0061050F" w:rsidRPr="002672D9">
        <w:rPr>
          <w:rFonts w:asciiTheme="minorHAnsi" w:hAnsiTheme="minorHAnsi" w:cstheme="minorHAnsi"/>
        </w:rPr>
        <w:t xml:space="preserve">Dersom det ikke kommer kommentarer innen en uke etter utsendelse anses referatet som godkjent. Formell godkjennelse skjer på neste styremøte. </w:t>
      </w:r>
    </w:p>
    <w:p w14:paraId="4CFCB349" w14:textId="77777777" w:rsidR="0061050F" w:rsidRPr="002672D9" w:rsidRDefault="0061050F">
      <w:pPr>
        <w:rPr>
          <w:rFonts w:asciiTheme="minorHAnsi" w:hAnsiTheme="minorHAnsi" w:cstheme="minorHAnsi"/>
        </w:rPr>
      </w:pPr>
    </w:p>
    <w:p w14:paraId="4CFCB34A" w14:textId="77777777" w:rsidR="00E40AB9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Protokollen oppbevares på et sikkert sted.</w:t>
      </w:r>
    </w:p>
    <w:p w14:paraId="4CFCB34B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34C" w14:textId="77777777" w:rsidR="00E40AB9" w:rsidRPr="002672D9" w:rsidRDefault="0061050F">
      <w:pPr>
        <w:pStyle w:val="Overskrift3"/>
        <w:rPr>
          <w:rFonts w:asciiTheme="minorHAnsi" w:hAnsiTheme="minorHAnsi" w:cstheme="minorHAnsi"/>
          <w:sz w:val="22"/>
          <w:szCs w:val="22"/>
        </w:rPr>
      </w:pPr>
      <w:r w:rsidRPr="002672D9">
        <w:rPr>
          <w:rFonts w:asciiTheme="minorHAnsi" w:hAnsiTheme="minorHAnsi" w:cstheme="minorHAnsi"/>
          <w:sz w:val="22"/>
          <w:szCs w:val="22"/>
        </w:rPr>
        <w:t>9</w:t>
      </w:r>
      <w:r w:rsidR="00E40AB9" w:rsidRPr="002672D9">
        <w:rPr>
          <w:rFonts w:asciiTheme="minorHAnsi" w:hAnsiTheme="minorHAnsi" w:cstheme="minorHAnsi"/>
          <w:sz w:val="22"/>
          <w:szCs w:val="22"/>
        </w:rPr>
        <w:tab/>
        <w:t>Habilitet</w:t>
      </w:r>
    </w:p>
    <w:p w14:paraId="4CFCB34D" w14:textId="77777777" w:rsidR="00E40AB9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Styremedlem eller annen deltaker i styremøtet må ikke delta i behandlingen eller avgjørelsen av spørsmål som har slik særlig betydning for egen del eller for noen nærstående at vedkommende må anses for å ha fremtredende personlig eller økonomisk særinteresse i saken.</w:t>
      </w:r>
    </w:p>
    <w:p w14:paraId="4CFCB34E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34F" w14:textId="77777777" w:rsidR="00E40AB9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Deltaker i styremøtet skal selv i god tid gjøre oppmerksom på forhold som kan tenkes å føre til inhabilitet. </w:t>
      </w:r>
    </w:p>
    <w:p w14:paraId="4CFCB350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351" w14:textId="77777777" w:rsidR="00E40AB9" w:rsidRPr="002672D9" w:rsidRDefault="00E40AB9">
      <w:pPr>
        <w:pStyle w:val="Overskrift2"/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1</w:t>
      </w:r>
      <w:r w:rsidR="0061050F" w:rsidRPr="002672D9">
        <w:rPr>
          <w:rFonts w:asciiTheme="minorHAnsi" w:hAnsiTheme="minorHAnsi" w:cstheme="minorHAnsi"/>
        </w:rPr>
        <w:t>0</w:t>
      </w:r>
      <w:r w:rsidRPr="002672D9">
        <w:rPr>
          <w:rFonts w:asciiTheme="minorHAnsi" w:hAnsiTheme="minorHAnsi" w:cstheme="minorHAnsi"/>
        </w:rPr>
        <w:tab/>
      </w:r>
      <w:r w:rsidR="0061050F" w:rsidRPr="002672D9">
        <w:rPr>
          <w:rFonts w:asciiTheme="minorHAnsi" w:hAnsiTheme="minorHAnsi" w:cstheme="minorHAnsi"/>
        </w:rPr>
        <w:t xml:space="preserve">Daglig leders </w:t>
      </w:r>
      <w:r w:rsidRPr="002672D9">
        <w:rPr>
          <w:rFonts w:asciiTheme="minorHAnsi" w:hAnsiTheme="minorHAnsi" w:cstheme="minorHAnsi"/>
        </w:rPr>
        <w:t xml:space="preserve">arbeidsoppgaver og plikter overfor styret </w:t>
      </w:r>
    </w:p>
    <w:p w14:paraId="4CFCB352" w14:textId="77777777" w:rsidR="00D36DFE" w:rsidRPr="002672D9" w:rsidRDefault="00D36DFE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Det utarbeides en egen stillingsinstruks for daglig leder.</w:t>
      </w:r>
    </w:p>
    <w:p w14:paraId="4CFCB353" w14:textId="77777777" w:rsidR="00D36DFE" w:rsidRPr="002672D9" w:rsidRDefault="00D36DFE">
      <w:pPr>
        <w:rPr>
          <w:rFonts w:asciiTheme="minorHAnsi" w:hAnsiTheme="minorHAnsi" w:cstheme="minorHAnsi"/>
        </w:rPr>
      </w:pPr>
    </w:p>
    <w:p w14:paraId="4CFCB354" w14:textId="53EB67B3" w:rsidR="00D36DFE" w:rsidRPr="002672D9" w:rsidRDefault="00D36DFE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Alle saker som skal behandles i styret skal gjøres i samråd me</w:t>
      </w:r>
      <w:r w:rsidR="00652765" w:rsidRPr="002672D9">
        <w:rPr>
          <w:rFonts w:asciiTheme="minorHAnsi" w:hAnsiTheme="minorHAnsi" w:cstheme="minorHAnsi"/>
        </w:rPr>
        <w:t>llom</w:t>
      </w:r>
      <w:r w:rsidRPr="002672D9">
        <w:rPr>
          <w:rFonts w:asciiTheme="minorHAnsi" w:hAnsiTheme="minorHAnsi" w:cstheme="minorHAnsi"/>
        </w:rPr>
        <w:t xml:space="preserve"> styrets leder</w:t>
      </w:r>
      <w:r w:rsidR="00652765" w:rsidRPr="002672D9">
        <w:rPr>
          <w:rFonts w:asciiTheme="minorHAnsi" w:hAnsiTheme="minorHAnsi" w:cstheme="minorHAnsi"/>
        </w:rPr>
        <w:t xml:space="preserve"> og daglig leder</w:t>
      </w:r>
      <w:r w:rsidRPr="002672D9">
        <w:rPr>
          <w:rFonts w:asciiTheme="minorHAnsi" w:hAnsiTheme="minorHAnsi" w:cstheme="minorHAnsi"/>
        </w:rPr>
        <w:t>.</w:t>
      </w:r>
    </w:p>
    <w:p w14:paraId="4CFCB355" w14:textId="77777777" w:rsidR="00D36DFE" w:rsidRPr="002672D9" w:rsidRDefault="00D36DFE">
      <w:pPr>
        <w:rPr>
          <w:rFonts w:asciiTheme="minorHAnsi" w:hAnsiTheme="minorHAnsi" w:cstheme="minorHAnsi"/>
        </w:rPr>
      </w:pPr>
    </w:p>
    <w:p w14:paraId="4CFCB356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357" w14:textId="77777777" w:rsidR="00E40AB9" w:rsidRPr="002672D9" w:rsidRDefault="00E40AB9">
      <w:pPr>
        <w:pStyle w:val="Overskrift2"/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1</w:t>
      </w:r>
      <w:r w:rsidR="0061050F" w:rsidRPr="002672D9">
        <w:rPr>
          <w:rFonts w:asciiTheme="minorHAnsi" w:hAnsiTheme="minorHAnsi" w:cstheme="minorHAnsi"/>
        </w:rPr>
        <w:t>1</w:t>
      </w:r>
      <w:r w:rsidRPr="002672D9">
        <w:rPr>
          <w:rFonts w:asciiTheme="minorHAnsi" w:hAnsiTheme="minorHAnsi" w:cstheme="minorHAnsi"/>
        </w:rPr>
        <w:tab/>
        <w:t>Taushetsplikt, etiske retningslinjer og informasjon</w:t>
      </w:r>
    </w:p>
    <w:p w14:paraId="4CFCB358" w14:textId="77777777" w:rsidR="00E40AB9" w:rsidRPr="002672D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De som deltar eller er til stede i styremøtene har generell taushetsplikt </w:t>
      </w:r>
      <w:proofErr w:type="gramStart"/>
      <w:r w:rsidRPr="002672D9">
        <w:rPr>
          <w:rFonts w:asciiTheme="minorHAnsi" w:hAnsiTheme="minorHAnsi" w:cstheme="minorHAnsi"/>
        </w:rPr>
        <w:t>vedrørende</w:t>
      </w:r>
      <w:proofErr w:type="gramEnd"/>
      <w:r w:rsidRPr="002672D9">
        <w:rPr>
          <w:rFonts w:asciiTheme="minorHAnsi" w:hAnsiTheme="minorHAnsi" w:cstheme="minorHAnsi"/>
        </w:rPr>
        <w:t xml:space="preserve"> alle saker som behandles, med mindre forholdet er </w:t>
      </w:r>
      <w:proofErr w:type="gramStart"/>
      <w:r w:rsidRPr="002672D9">
        <w:rPr>
          <w:rFonts w:asciiTheme="minorHAnsi" w:hAnsiTheme="minorHAnsi" w:cstheme="minorHAnsi"/>
        </w:rPr>
        <w:t>alminnelig</w:t>
      </w:r>
      <w:proofErr w:type="gramEnd"/>
      <w:r w:rsidRPr="002672D9">
        <w:rPr>
          <w:rFonts w:asciiTheme="minorHAnsi" w:hAnsiTheme="minorHAnsi" w:cstheme="minorHAnsi"/>
        </w:rPr>
        <w:t xml:space="preserve"> kjent i </w:t>
      </w:r>
      <w:r w:rsidR="0061050F" w:rsidRPr="002672D9">
        <w:rPr>
          <w:rFonts w:asciiTheme="minorHAnsi" w:hAnsiTheme="minorHAnsi" w:cstheme="minorHAnsi"/>
        </w:rPr>
        <w:t>idrettslaget</w:t>
      </w:r>
      <w:r w:rsidRPr="002672D9">
        <w:rPr>
          <w:rFonts w:asciiTheme="minorHAnsi" w:hAnsiTheme="minorHAnsi" w:cstheme="minorHAnsi"/>
        </w:rPr>
        <w:t xml:space="preserve"> eller åpenbart ikke er av sensitiv karakter</w:t>
      </w:r>
      <w:r w:rsidR="0061050F" w:rsidRPr="002672D9">
        <w:rPr>
          <w:rFonts w:asciiTheme="minorHAnsi" w:hAnsiTheme="minorHAnsi" w:cstheme="minorHAnsi"/>
        </w:rPr>
        <w:t>.</w:t>
      </w:r>
      <w:r w:rsidRPr="002672D9">
        <w:rPr>
          <w:rFonts w:asciiTheme="minorHAnsi" w:hAnsiTheme="minorHAnsi" w:cstheme="minorHAnsi"/>
        </w:rPr>
        <w:t xml:space="preserve"> De som mottar </w:t>
      </w:r>
      <w:proofErr w:type="gramStart"/>
      <w:r w:rsidRPr="002672D9">
        <w:rPr>
          <w:rFonts w:asciiTheme="minorHAnsi" w:hAnsiTheme="minorHAnsi" w:cstheme="minorHAnsi"/>
        </w:rPr>
        <w:t>styredokumenter</w:t>
      </w:r>
      <w:proofErr w:type="gramEnd"/>
      <w:r w:rsidRPr="002672D9">
        <w:rPr>
          <w:rFonts w:asciiTheme="minorHAnsi" w:hAnsiTheme="minorHAnsi" w:cstheme="minorHAnsi"/>
        </w:rPr>
        <w:t xml:space="preserve"> er ansvarlige for at de oppbevares på en slik måte at taushetsplikten overholdes.</w:t>
      </w:r>
    </w:p>
    <w:p w14:paraId="4CFCB359" w14:textId="77777777" w:rsidR="00FA4F8F" w:rsidRPr="002672D9" w:rsidRDefault="00FA4F8F">
      <w:pPr>
        <w:rPr>
          <w:rFonts w:asciiTheme="minorHAnsi" w:hAnsiTheme="minorHAnsi" w:cstheme="minorHAnsi"/>
        </w:rPr>
      </w:pPr>
    </w:p>
    <w:p w14:paraId="4CFCB35A" w14:textId="77777777" w:rsidR="00FA4F8F" w:rsidRPr="002672D9" w:rsidRDefault="00FA4F8F" w:rsidP="00FA4F8F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 xml:space="preserve">Idrettslagets etiske retningslinjer, som gjelder for enhver som opptrer på vegne av idrettslaget, gjelder også for deltakerne i styremøtene. </w:t>
      </w:r>
    </w:p>
    <w:p w14:paraId="4CFCB35B" w14:textId="77777777" w:rsidR="00FA4F8F" w:rsidRPr="002672D9" w:rsidRDefault="00FA4F8F">
      <w:pPr>
        <w:rPr>
          <w:rFonts w:asciiTheme="minorHAnsi" w:hAnsiTheme="minorHAnsi" w:cstheme="minorHAnsi"/>
        </w:rPr>
      </w:pPr>
    </w:p>
    <w:p w14:paraId="4CFCB35D" w14:textId="3405149B" w:rsidR="00E40AB9" w:rsidRDefault="00E40AB9">
      <w:pPr>
        <w:rPr>
          <w:rFonts w:asciiTheme="minorHAnsi" w:hAnsiTheme="minorHAnsi" w:cstheme="minorHAnsi"/>
        </w:rPr>
      </w:pPr>
      <w:r w:rsidRPr="002672D9">
        <w:rPr>
          <w:rFonts w:asciiTheme="minorHAnsi" w:hAnsiTheme="minorHAnsi" w:cstheme="minorHAnsi"/>
        </w:rPr>
        <w:t>Når ikke annet er bestemt uttaler styrets leder</w:t>
      </w:r>
      <w:r w:rsidR="00EA7361" w:rsidRPr="002672D9">
        <w:rPr>
          <w:rFonts w:asciiTheme="minorHAnsi" w:hAnsiTheme="minorHAnsi" w:cstheme="minorHAnsi"/>
        </w:rPr>
        <w:t xml:space="preserve"> og daglig leder</w:t>
      </w:r>
      <w:r w:rsidRPr="002672D9">
        <w:rPr>
          <w:rFonts w:asciiTheme="minorHAnsi" w:hAnsiTheme="minorHAnsi" w:cstheme="minorHAnsi"/>
        </w:rPr>
        <w:t xml:space="preserve"> seg til media på vegne av styret.</w:t>
      </w:r>
    </w:p>
    <w:p w14:paraId="41F45AB2" w14:textId="56483714" w:rsidR="002672D9" w:rsidRDefault="002672D9">
      <w:pPr>
        <w:rPr>
          <w:rFonts w:asciiTheme="minorHAnsi" w:hAnsiTheme="minorHAnsi" w:cstheme="minorHAnsi"/>
        </w:rPr>
      </w:pPr>
    </w:p>
    <w:p w14:paraId="2B75E0FE" w14:textId="64454B3C" w:rsidR="002672D9" w:rsidRDefault="002672D9">
      <w:pPr>
        <w:rPr>
          <w:rFonts w:asciiTheme="minorHAnsi" w:hAnsiTheme="minorHAnsi" w:cstheme="minorHAnsi"/>
        </w:rPr>
      </w:pPr>
    </w:p>
    <w:p w14:paraId="51642A44" w14:textId="476F7B2C" w:rsidR="002672D9" w:rsidRDefault="002672D9">
      <w:pPr>
        <w:rPr>
          <w:rFonts w:asciiTheme="minorHAnsi" w:hAnsiTheme="minorHAnsi" w:cstheme="minorHAnsi"/>
          <w:b/>
          <w:bCs/>
        </w:rPr>
      </w:pPr>
      <w:r w:rsidRPr="002672D9">
        <w:rPr>
          <w:rFonts w:asciiTheme="minorHAnsi" w:hAnsiTheme="minorHAnsi" w:cstheme="minorHAnsi"/>
          <w:b/>
          <w:bCs/>
        </w:rPr>
        <w:t>12</w:t>
      </w:r>
      <w:r w:rsidRPr="002672D9">
        <w:rPr>
          <w:rFonts w:asciiTheme="minorHAnsi" w:hAnsiTheme="minorHAnsi" w:cstheme="minorHAnsi"/>
          <w:b/>
          <w:bCs/>
        </w:rPr>
        <w:tab/>
        <w:t xml:space="preserve">Organisasjonskart: </w:t>
      </w:r>
      <w:r w:rsidR="00D75218">
        <w:rPr>
          <w:rFonts w:asciiTheme="minorHAnsi" w:hAnsiTheme="minorHAnsi" w:cstheme="minorHAnsi"/>
          <w:b/>
          <w:bCs/>
        </w:rPr>
        <w:t xml:space="preserve">Per </w:t>
      </w:r>
      <w:r w:rsidR="00AA79C6">
        <w:rPr>
          <w:rFonts w:asciiTheme="minorHAnsi" w:hAnsiTheme="minorHAnsi" w:cstheme="minorHAnsi"/>
          <w:b/>
          <w:bCs/>
        </w:rPr>
        <w:t>21.12.2025</w:t>
      </w:r>
    </w:p>
    <w:p w14:paraId="3B06F9C2" w14:textId="15A85747" w:rsidR="00D75218" w:rsidRDefault="00D75218">
      <w:pPr>
        <w:rPr>
          <w:rFonts w:asciiTheme="minorHAnsi" w:hAnsiTheme="minorHAnsi" w:cstheme="minorHAnsi"/>
          <w:b/>
          <w:bCs/>
        </w:rPr>
      </w:pPr>
    </w:p>
    <w:p w14:paraId="7629036D" w14:textId="77777777" w:rsidR="00D75218" w:rsidRPr="002672D9" w:rsidRDefault="00D75218">
      <w:pPr>
        <w:rPr>
          <w:rFonts w:asciiTheme="minorHAnsi" w:hAnsiTheme="minorHAnsi" w:cstheme="minorHAnsi"/>
          <w:b/>
          <w:bCs/>
        </w:rPr>
      </w:pPr>
    </w:p>
    <w:p w14:paraId="5E1E13D3" w14:textId="42EB7ED0" w:rsidR="002672D9" w:rsidRDefault="002672D9">
      <w:pPr>
        <w:rPr>
          <w:rFonts w:asciiTheme="minorHAnsi" w:hAnsiTheme="minorHAnsi" w:cstheme="minorHAnsi"/>
        </w:rPr>
      </w:pPr>
    </w:p>
    <w:p w14:paraId="4CFCB360" w14:textId="412D79CA" w:rsidR="00E40AB9" w:rsidRPr="00E37076" w:rsidRDefault="00E40AB9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lrutenett"/>
        <w:tblW w:w="9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417"/>
        <w:gridCol w:w="1418"/>
        <w:gridCol w:w="1343"/>
        <w:gridCol w:w="1127"/>
      </w:tblGrid>
      <w:tr w:rsidR="00804658" w:rsidRPr="00461B36" w14:paraId="11ABC62A" w14:textId="6293479B" w:rsidTr="003C7C9C">
        <w:tc>
          <w:tcPr>
            <w:tcW w:w="1271" w:type="dxa"/>
          </w:tcPr>
          <w:p w14:paraId="1D7399EC" w14:textId="4891AA1C" w:rsidR="00804658" w:rsidRPr="009914A7" w:rsidRDefault="00804658" w:rsidP="00CC625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E4BB43" w14:textId="77777777" w:rsidR="00804658" w:rsidRPr="009914A7" w:rsidRDefault="00804658" w:rsidP="00CC625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F0F2F3" w14:textId="77777777" w:rsidR="00804658" w:rsidRPr="009914A7" w:rsidRDefault="00804658" w:rsidP="00CC625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19A526A0" w14:textId="26CA6DC1" w:rsidR="00804658" w:rsidRPr="003C7C9C" w:rsidRDefault="00804658" w:rsidP="00CC625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C7C9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Årsmøtet</w:t>
            </w:r>
          </w:p>
        </w:tc>
        <w:tc>
          <w:tcPr>
            <w:tcW w:w="1418" w:type="dxa"/>
          </w:tcPr>
          <w:p w14:paraId="6FC79380" w14:textId="77777777" w:rsidR="00804658" w:rsidRPr="009914A7" w:rsidRDefault="00804658" w:rsidP="00CC625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56728B5C" w14:textId="77777777" w:rsidR="00804658" w:rsidRPr="009914A7" w:rsidRDefault="00804658" w:rsidP="00CC625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DAEEF3" w:themeFill="accent5" w:themeFillTint="33"/>
          </w:tcPr>
          <w:p w14:paraId="03593DFD" w14:textId="1498A55D" w:rsidR="00804658" w:rsidRPr="009914A7" w:rsidRDefault="00804658" w:rsidP="00CC625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Valgkomite</w:t>
            </w:r>
          </w:p>
        </w:tc>
      </w:tr>
      <w:tr w:rsidR="00804658" w:rsidRPr="00461B36" w14:paraId="709BBF8F" w14:textId="037A8EB9" w:rsidTr="003C7C9C">
        <w:tc>
          <w:tcPr>
            <w:tcW w:w="1271" w:type="dxa"/>
          </w:tcPr>
          <w:p w14:paraId="14B2A1BD" w14:textId="0250FBBF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F37FB1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766D56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0D4D5363" w14:textId="6CFAF402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Hovedstyret</w:t>
            </w:r>
          </w:p>
        </w:tc>
        <w:tc>
          <w:tcPr>
            <w:tcW w:w="1418" w:type="dxa"/>
          </w:tcPr>
          <w:p w14:paraId="6A84B9F4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00DEC04D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DAEEF3" w:themeFill="accent5" w:themeFillTint="33"/>
          </w:tcPr>
          <w:p w14:paraId="7C840AB5" w14:textId="774B7C7C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Regnskap</w:t>
            </w:r>
          </w:p>
        </w:tc>
      </w:tr>
      <w:tr w:rsidR="00804658" w:rsidRPr="00461B36" w14:paraId="1C41E1E6" w14:textId="657A5E1F" w:rsidTr="003C7C9C">
        <w:tc>
          <w:tcPr>
            <w:tcW w:w="1271" w:type="dxa"/>
          </w:tcPr>
          <w:p w14:paraId="7EA39E03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F1D22C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18D035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7F83C26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284ECE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0A63F5E1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DAEEF3" w:themeFill="accent5" w:themeFillTint="33"/>
          </w:tcPr>
          <w:p w14:paraId="37DC5F54" w14:textId="25F3870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Revisor</w:t>
            </w:r>
          </w:p>
        </w:tc>
      </w:tr>
      <w:tr w:rsidR="00804658" w:rsidRPr="00461B36" w14:paraId="2A15816A" w14:textId="49CFDB10" w:rsidTr="003C7C9C">
        <w:tc>
          <w:tcPr>
            <w:tcW w:w="1271" w:type="dxa"/>
          </w:tcPr>
          <w:p w14:paraId="2210B56E" w14:textId="6978811A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0D06C3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C963D1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0507483C" w14:textId="2ADE6327" w:rsidR="00804658" w:rsidRPr="00226D7D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26D7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Daglig leder</w:t>
            </w:r>
          </w:p>
        </w:tc>
        <w:tc>
          <w:tcPr>
            <w:tcW w:w="1418" w:type="dxa"/>
          </w:tcPr>
          <w:p w14:paraId="036ACA4A" w14:textId="3F69417D" w:rsidR="00804658" w:rsidRPr="009914A7" w:rsidRDefault="00F9741C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023386" wp14:editId="2698CB89">
                      <wp:simplePos x="0" y="0"/>
                      <wp:positionH relativeFrom="column">
                        <wp:posOffset>111742</wp:posOffset>
                      </wp:positionH>
                      <wp:positionV relativeFrom="paragraph">
                        <wp:posOffset>60912</wp:posOffset>
                      </wp:positionV>
                      <wp:extent cx="1331958" cy="0"/>
                      <wp:effectExtent l="38100" t="76200" r="20955" b="95250"/>
                      <wp:wrapNone/>
                      <wp:docPr id="13" name="Rett pilkobling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19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BA8D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tt pilkobling 13" o:spid="_x0000_s1026" type="#_x0000_t32" style="position:absolute;margin-left:8.8pt;margin-top:4.8pt;width:104.9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43" w:type="dxa"/>
          </w:tcPr>
          <w:p w14:paraId="32DF3DF8" w14:textId="40AF9A4D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DAEEF3" w:themeFill="accent5" w:themeFillTint="33"/>
          </w:tcPr>
          <w:p w14:paraId="395918B4" w14:textId="0A8FD344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Visma</w:t>
            </w:r>
          </w:p>
        </w:tc>
      </w:tr>
      <w:tr w:rsidR="00804658" w:rsidRPr="00461B36" w14:paraId="0E98773B" w14:textId="77777777" w:rsidTr="003C7C9C">
        <w:tc>
          <w:tcPr>
            <w:tcW w:w="1271" w:type="dxa"/>
          </w:tcPr>
          <w:p w14:paraId="7480DD79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BD6E16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34F0AD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E01D68B" w14:textId="71E3EAA3" w:rsidR="00804658" w:rsidRPr="00226D7D" w:rsidRDefault="00F9741C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AD5844" wp14:editId="0E4B9BB7">
                      <wp:simplePos x="0" y="0"/>
                      <wp:positionH relativeFrom="column">
                        <wp:posOffset>356129</wp:posOffset>
                      </wp:positionH>
                      <wp:positionV relativeFrom="paragraph">
                        <wp:posOffset>60317</wp:posOffset>
                      </wp:positionV>
                      <wp:extent cx="0" cy="1247389"/>
                      <wp:effectExtent l="76200" t="38100" r="76200" b="48260"/>
                      <wp:wrapNone/>
                      <wp:docPr id="14" name="Rett pilkobling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4738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929F53" id="Rett pilkobling 14" o:spid="_x0000_s1026" type="#_x0000_t32" style="position:absolute;margin-left:28.05pt;margin-top:4.75pt;width:0;height:98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37906717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39CFB9F8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DAEEF3" w:themeFill="accent5" w:themeFillTint="33"/>
          </w:tcPr>
          <w:p w14:paraId="711E260C" w14:textId="60DAE747" w:rsidR="00804658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Centsoft</w:t>
            </w:r>
          </w:p>
        </w:tc>
      </w:tr>
      <w:tr w:rsidR="00F9741C" w:rsidRPr="00461B36" w14:paraId="7F7C8706" w14:textId="77777777" w:rsidTr="003C7C9C">
        <w:tc>
          <w:tcPr>
            <w:tcW w:w="1271" w:type="dxa"/>
          </w:tcPr>
          <w:p w14:paraId="546F3A5C" w14:textId="77777777" w:rsidR="00F9741C" w:rsidRPr="009914A7" w:rsidRDefault="00F9741C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1EB303" w14:textId="77777777" w:rsidR="00F9741C" w:rsidRPr="009914A7" w:rsidRDefault="00F9741C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C660E5" w14:textId="77777777" w:rsidR="00F9741C" w:rsidRPr="009914A7" w:rsidRDefault="00F9741C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37FECC2" w14:textId="77777777" w:rsidR="00F9741C" w:rsidRDefault="00F9741C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AAB7D3" w14:textId="77777777" w:rsidR="00F9741C" w:rsidRPr="009914A7" w:rsidRDefault="00F9741C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495B0254" w14:textId="77777777" w:rsidR="00F9741C" w:rsidRPr="009914A7" w:rsidRDefault="00F9741C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DAEEF3" w:themeFill="accent5" w:themeFillTint="33"/>
          </w:tcPr>
          <w:p w14:paraId="437520EA" w14:textId="759F9358" w:rsidR="00F9741C" w:rsidRDefault="003C7C9C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Sponsorer</w:t>
            </w:r>
          </w:p>
        </w:tc>
      </w:tr>
      <w:tr w:rsidR="00804658" w:rsidRPr="00461B36" w14:paraId="280A8504" w14:textId="16FDC903" w:rsidTr="003C7C9C">
        <w:tc>
          <w:tcPr>
            <w:tcW w:w="1271" w:type="dxa"/>
          </w:tcPr>
          <w:p w14:paraId="1612990D" w14:textId="788BDBC6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62863D85" w14:textId="28FE2E04" w:rsidR="00804658" w:rsidRPr="00927B7E" w:rsidRDefault="00927B7E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27B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Trener- og spillerutvikler</w:t>
            </w:r>
          </w:p>
        </w:tc>
        <w:tc>
          <w:tcPr>
            <w:tcW w:w="1276" w:type="dxa"/>
          </w:tcPr>
          <w:p w14:paraId="52F30130" w14:textId="77777777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818187" w14:textId="171D36D8" w:rsidR="00804658" w:rsidRPr="009914A7" w:rsidRDefault="00804658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652F1E2" w14:textId="5409B418" w:rsidR="00804658" w:rsidRPr="009914A7" w:rsidRDefault="00AA79C6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34EED57" wp14:editId="0C075E64">
                      <wp:simplePos x="0" y="0"/>
                      <wp:positionH relativeFrom="column">
                        <wp:posOffset>-541424</wp:posOffset>
                      </wp:positionH>
                      <wp:positionV relativeFrom="paragraph">
                        <wp:posOffset>141604</wp:posOffset>
                      </wp:positionV>
                      <wp:extent cx="1620982" cy="161579"/>
                      <wp:effectExtent l="12700" t="50800" r="0" b="67310"/>
                      <wp:wrapNone/>
                      <wp:docPr id="122674772" name="Rett pilkobling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20982" cy="16157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C16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tt pilkobling 13" o:spid="_x0000_s1026" type="#_x0000_t32" style="position:absolute;margin-left:-42.65pt;margin-top:11.15pt;width:127.65pt;height:12.7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&#13;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43" w:type="dxa"/>
            <w:shd w:val="clear" w:color="auto" w:fill="DAEEF3" w:themeFill="accent5" w:themeFillTint="33"/>
          </w:tcPr>
          <w:p w14:paraId="27163CC6" w14:textId="1568DBFA" w:rsidR="00804658" w:rsidRPr="00226D7D" w:rsidRDefault="00AA79C6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Klubbkoordinator</w:t>
            </w:r>
          </w:p>
        </w:tc>
        <w:tc>
          <w:tcPr>
            <w:tcW w:w="1127" w:type="dxa"/>
            <w:shd w:val="clear" w:color="auto" w:fill="DAEEF3" w:themeFill="accent5" w:themeFillTint="33"/>
          </w:tcPr>
          <w:p w14:paraId="1B265152" w14:textId="670BB8D8" w:rsidR="00804658" w:rsidRPr="009914A7" w:rsidRDefault="003C7C9C" w:rsidP="008046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Spond</w:t>
            </w:r>
            <w:proofErr w:type="spellEnd"/>
          </w:p>
        </w:tc>
      </w:tr>
      <w:tr w:rsidR="003C7C9C" w:rsidRPr="00461B36" w14:paraId="05EEF05C" w14:textId="2F47C397" w:rsidTr="003C7C9C">
        <w:tc>
          <w:tcPr>
            <w:tcW w:w="1271" w:type="dxa"/>
          </w:tcPr>
          <w:p w14:paraId="18FAC023" w14:textId="161AA451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71E8102" wp14:editId="13FC7FAC">
                      <wp:simplePos x="0" y="0"/>
                      <wp:positionH relativeFrom="column">
                        <wp:posOffset>415808</wp:posOffset>
                      </wp:positionH>
                      <wp:positionV relativeFrom="paragraph">
                        <wp:posOffset>74185</wp:posOffset>
                      </wp:positionV>
                      <wp:extent cx="687121" cy="718835"/>
                      <wp:effectExtent l="38100" t="38100" r="55880" b="62230"/>
                      <wp:wrapNone/>
                      <wp:docPr id="11" name="Rett pilkob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7121" cy="71883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0D87C5" id="Rett pilkobling 11" o:spid="_x0000_s1026" type="#_x0000_t32" style="position:absolute;margin-left:32.75pt;margin-top:5.85pt;width:54.1pt;height:56.6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66A9AB12" w14:textId="3453C54C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14BFC3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350D56BC" w14:textId="214268A0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Utstyrsgruppen</w:t>
            </w:r>
          </w:p>
        </w:tc>
        <w:tc>
          <w:tcPr>
            <w:tcW w:w="1418" w:type="dxa"/>
          </w:tcPr>
          <w:p w14:paraId="5BC53B4B" w14:textId="640956B0" w:rsidR="003C7C9C" w:rsidRPr="009914A7" w:rsidRDefault="00AA79C6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54F7DFF" wp14:editId="65A1743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78105</wp:posOffset>
                      </wp:positionV>
                      <wp:extent cx="1331958" cy="0"/>
                      <wp:effectExtent l="38100" t="76200" r="20955" b="95250"/>
                      <wp:wrapNone/>
                      <wp:docPr id="1850974985" name="Rett pilkobling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19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6080EB" id="Rett pilkobling 13" o:spid="_x0000_s1026" type="#_x0000_t32" style="position:absolute;margin-left:-.2pt;margin-top:6.15pt;width:104.9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&#13;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43" w:type="dxa"/>
          </w:tcPr>
          <w:p w14:paraId="388093A6" w14:textId="00F6E0F6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20F664" wp14:editId="690F740A">
                      <wp:simplePos x="0" y="0"/>
                      <wp:positionH relativeFrom="column">
                        <wp:posOffset>375717</wp:posOffset>
                      </wp:positionH>
                      <wp:positionV relativeFrom="paragraph">
                        <wp:posOffset>60391</wp:posOffset>
                      </wp:positionV>
                      <wp:extent cx="690821" cy="707162"/>
                      <wp:effectExtent l="38100" t="38100" r="52705" b="55245"/>
                      <wp:wrapNone/>
                      <wp:docPr id="8" name="Rett pilkobli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0821" cy="70716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ADD93" id="Rett pilkobling 8" o:spid="_x0000_s1026" type="#_x0000_t32" style="position:absolute;margin-left:29.6pt;margin-top:4.75pt;width:54.4pt;height:5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27" w:type="dxa"/>
          </w:tcPr>
          <w:p w14:paraId="37AD1442" w14:textId="53D93B8D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7C9C" w:rsidRPr="00461B36" w14:paraId="275FFA41" w14:textId="0DCE36B3" w:rsidTr="003C7C9C">
        <w:tc>
          <w:tcPr>
            <w:tcW w:w="1271" w:type="dxa"/>
          </w:tcPr>
          <w:p w14:paraId="101329B8" w14:textId="1A24FE11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343849" w14:textId="5084EFEE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601B17" w14:textId="456201A6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11FC21A4" w14:textId="0BB47EBF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Fair Play-utvalg</w:t>
            </w:r>
          </w:p>
        </w:tc>
        <w:tc>
          <w:tcPr>
            <w:tcW w:w="1418" w:type="dxa"/>
          </w:tcPr>
          <w:p w14:paraId="10A353B8" w14:textId="6F4FB122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64CF63BA" w14:textId="64920123" w:rsidR="003C7C9C" w:rsidRPr="009914A7" w:rsidRDefault="00AA79C6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84C27E" wp14:editId="706AA972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-751</wp:posOffset>
                      </wp:positionV>
                      <wp:extent cx="0" cy="650122"/>
                      <wp:effectExtent l="76200" t="38100" r="76200" b="55245"/>
                      <wp:wrapNone/>
                      <wp:docPr id="15" name="Rett pilkobling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012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DAEC49" id="Rett pilkobling 15" o:spid="_x0000_s1026" type="#_x0000_t32" style="position:absolute;margin-left:31.5pt;margin-top:-.05pt;width:0;height:51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&#13;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27" w:type="dxa"/>
          </w:tcPr>
          <w:p w14:paraId="0331C505" w14:textId="4FCE7B25" w:rsidR="003C7C9C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7C9C" w:rsidRPr="00461B36" w14:paraId="47F398B2" w14:textId="1B553A16" w:rsidTr="00DD7720">
        <w:tc>
          <w:tcPr>
            <w:tcW w:w="1271" w:type="dxa"/>
          </w:tcPr>
          <w:p w14:paraId="5ACD2FAF" w14:textId="20BD9D80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AB328E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BF2D3B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2736FA64" w14:textId="266F16D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Anleggsutvalg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03308C86" w14:textId="4C971791" w:rsidR="003C7C9C" w:rsidRPr="009914A7" w:rsidRDefault="00A27CC6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Anlegg</w:t>
            </w:r>
            <w:r w:rsidR="00DD7720">
              <w:rPr>
                <w:rFonts w:asciiTheme="minorHAnsi" w:hAnsiTheme="minorHAnsi" w:cstheme="minorHAnsi"/>
                <w:sz w:val="16"/>
                <w:szCs w:val="16"/>
              </w:rPr>
              <w:t>sansvarlig</w:t>
            </w:r>
          </w:p>
        </w:tc>
        <w:tc>
          <w:tcPr>
            <w:tcW w:w="1343" w:type="dxa"/>
          </w:tcPr>
          <w:p w14:paraId="788B9B03" w14:textId="104FE85D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</w:tcPr>
          <w:p w14:paraId="1EC6B3FC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7C9C" w:rsidRPr="00461B36" w14:paraId="67FE6C2E" w14:textId="4EC34136" w:rsidTr="00DD7720">
        <w:tc>
          <w:tcPr>
            <w:tcW w:w="1271" w:type="dxa"/>
          </w:tcPr>
          <w:p w14:paraId="5D2019BF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888EAD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D657F8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71F985C1" w14:textId="168B2644" w:rsidR="003C7C9C" w:rsidRPr="009914A7" w:rsidRDefault="00DD7720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Dugnadsgruppe</w:t>
            </w:r>
          </w:p>
        </w:tc>
        <w:tc>
          <w:tcPr>
            <w:tcW w:w="1418" w:type="dxa"/>
          </w:tcPr>
          <w:p w14:paraId="0C8D33F4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200ECE6A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</w:tcPr>
          <w:p w14:paraId="731189E1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7C9C" w:rsidRPr="00461B36" w14:paraId="14D6F38E" w14:textId="77777777" w:rsidTr="003C7C9C">
        <w:tc>
          <w:tcPr>
            <w:tcW w:w="1271" w:type="dxa"/>
          </w:tcPr>
          <w:p w14:paraId="24E4DFF4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704816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8A79E4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72EA15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8B01B2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1ACCC9E1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</w:tcPr>
          <w:p w14:paraId="3D6989C4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7C9C" w:rsidRPr="00461B36" w14:paraId="0D716F05" w14:textId="4689C43C" w:rsidTr="003C7C9C">
        <w:tc>
          <w:tcPr>
            <w:tcW w:w="1271" w:type="dxa"/>
          </w:tcPr>
          <w:p w14:paraId="369DB635" w14:textId="2F42ADEA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63DB3B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DE4751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0A62C2F3" w14:textId="7B4192EE" w:rsidR="003C7C9C" w:rsidRPr="00424559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4559">
              <w:rPr>
                <w:rFonts w:asciiTheme="minorHAnsi" w:hAnsiTheme="minorHAnsi" w:cstheme="minorHAnsi"/>
                <w:sz w:val="16"/>
                <w:szCs w:val="16"/>
              </w:rPr>
              <w:t>Avdelingene</w:t>
            </w:r>
          </w:p>
        </w:tc>
        <w:tc>
          <w:tcPr>
            <w:tcW w:w="1418" w:type="dxa"/>
          </w:tcPr>
          <w:p w14:paraId="09DD9390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1472A008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</w:tcPr>
          <w:p w14:paraId="0C720689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7C9C" w:rsidRPr="00461B36" w14:paraId="0422350B" w14:textId="3A7E63B4" w:rsidTr="003C7C9C">
        <w:tc>
          <w:tcPr>
            <w:tcW w:w="1271" w:type="dxa"/>
          </w:tcPr>
          <w:p w14:paraId="1FFED910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D9F1F7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243837" w14:textId="5B200E8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A8D8B9E" w14:textId="23D39137" w:rsidR="003C7C9C" w:rsidRPr="00424559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320CFB" w14:textId="1DA1F4C2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1228D832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</w:tcPr>
          <w:p w14:paraId="43FAB5EE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7C9C" w:rsidRPr="00461B36" w14:paraId="1F033B7B" w14:textId="4F3DBF66" w:rsidTr="003C7C9C">
        <w:tc>
          <w:tcPr>
            <w:tcW w:w="1271" w:type="dxa"/>
            <w:shd w:val="clear" w:color="auto" w:fill="DAEEF3" w:themeFill="accent5" w:themeFillTint="33"/>
          </w:tcPr>
          <w:p w14:paraId="53BCBD99" w14:textId="2CC8E162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Fotball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0AC28BEC" w14:textId="1C489D41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Håndball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647EA171" w14:textId="28CA572C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Basket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69045B8B" w14:textId="6C20295F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Innebandy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6738C81F" w14:textId="1A15AE3C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Friidrett</w:t>
            </w:r>
          </w:p>
        </w:tc>
        <w:tc>
          <w:tcPr>
            <w:tcW w:w="1343" w:type="dxa"/>
            <w:shd w:val="clear" w:color="auto" w:fill="DAEEF3" w:themeFill="accent5" w:themeFillTint="33"/>
          </w:tcPr>
          <w:p w14:paraId="08624B4B" w14:textId="653E26DA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Idrettsskole</w:t>
            </w:r>
          </w:p>
        </w:tc>
        <w:tc>
          <w:tcPr>
            <w:tcW w:w="1127" w:type="dxa"/>
            <w:shd w:val="clear" w:color="auto" w:fill="DAEEF3" w:themeFill="accent5" w:themeFillTint="33"/>
          </w:tcPr>
          <w:p w14:paraId="3DEF43A7" w14:textId="359F4108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Folkehelse</w:t>
            </w:r>
          </w:p>
        </w:tc>
      </w:tr>
      <w:tr w:rsidR="003C7C9C" w:rsidRPr="00461B36" w14:paraId="52B5BE79" w14:textId="3B30913D" w:rsidTr="003C7C9C">
        <w:tc>
          <w:tcPr>
            <w:tcW w:w="1271" w:type="dxa"/>
            <w:shd w:val="clear" w:color="auto" w:fill="DAEEF3" w:themeFill="accent5" w:themeFillTint="33"/>
          </w:tcPr>
          <w:p w14:paraId="5CD54CAD" w14:textId="4A34B8E0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Administrasjon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7DEB6083" w14:textId="292B6C15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Håndballstyre</w:t>
            </w:r>
          </w:p>
        </w:tc>
        <w:tc>
          <w:tcPr>
            <w:tcW w:w="1276" w:type="dxa"/>
          </w:tcPr>
          <w:p w14:paraId="49E26F5C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ED6FA4F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4D7307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7E42B492" w14:textId="43DEB050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</w:tcPr>
          <w:p w14:paraId="60164DDB" w14:textId="20F3701B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7C9C" w:rsidRPr="00461B36" w14:paraId="4FBC8CBE" w14:textId="77777777" w:rsidTr="003C7C9C">
        <w:tc>
          <w:tcPr>
            <w:tcW w:w="1271" w:type="dxa"/>
            <w:shd w:val="clear" w:color="auto" w:fill="DAEEF3" w:themeFill="accent5" w:themeFillTint="33"/>
          </w:tcPr>
          <w:p w14:paraId="459B2ED5" w14:textId="7D485883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FIKS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6D606DF4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671BE8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9A66D45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BACFAD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59BDF0FE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</w:tcPr>
          <w:p w14:paraId="66D3359C" w14:textId="77777777" w:rsidR="003C7C9C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</w:tr>
      <w:tr w:rsidR="003C7C9C" w:rsidRPr="00461B36" w14:paraId="3BF35FDA" w14:textId="77777777" w:rsidTr="00C97914">
        <w:tc>
          <w:tcPr>
            <w:tcW w:w="1271" w:type="dxa"/>
            <w:shd w:val="clear" w:color="auto" w:fill="DAEEF3" w:themeFill="accent5" w:themeFillTint="33"/>
          </w:tcPr>
          <w:p w14:paraId="05093CFD" w14:textId="0032DC7D" w:rsidR="003C7C9C" w:rsidRDefault="00C97914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Dommere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4E755860" w14:textId="20D45F55" w:rsidR="003C7C9C" w:rsidRPr="009914A7" w:rsidRDefault="00C97914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Dommere</w:t>
            </w:r>
          </w:p>
        </w:tc>
        <w:tc>
          <w:tcPr>
            <w:tcW w:w="1276" w:type="dxa"/>
          </w:tcPr>
          <w:p w14:paraId="06CC49FF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663F7D6C" w14:textId="11BDE096" w:rsidR="003C7C9C" w:rsidRPr="009914A7" w:rsidRDefault="00C97914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Dommere</w:t>
            </w:r>
          </w:p>
        </w:tc>
        <w:tc>
          <w:tcPr>
            <w:tcW w:w="1418" w:type="dxa"/>
          </w:tcPr>
          <w:p w14:paraId="2CBB8482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30D734C3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</w:tcPr>
          <w:p w14:paraId="4B0FE5E5" w14:textId="77777777" w:rsidR="003C7C9C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</w:tr>
      <w:tr w:rsidR="003C7C9C" w:rsidRPr="00461B36" w14:paraId="28270B66" w14:textId="32301778" w:rsidTr="003C7C9C">
        <w:tc>
          <w:tcPr>
            <w:tcW w:w="1271" w:type="dxa"/>
            <w:shd w:val="clear" w:color="auto" w:fill="DAEEF3" w:themeFill="accent5" w:themeFillTint="33"/>
          </w:tcPr>
          <w:p w14:paraId="241A74AF" w14:textId="1CFD71DA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Sportslig utvalg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25FB121A" w14:textId="4C4A8EC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Sportslig utvalg</w:t>
            </w:r>
          </w:p>
        </w:tc>
        <w:tc>
          <w:tcPr>
            <w:tcW w:w="1276" w:type="dxa"/>
          </w:tcPr>
          <w:p w14:paraId="2BF22F96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518538E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4A1BB2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63153C7A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</w:tcPr>
          <w:p w14:paraId="40BDF2BB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97914" w:rsidRPr="00461B36" w14:paraId="01241970" w14:textId="77777777" w:rsidTr="001207CF">
        <w:tc>
          <w:tcPr>
            <w:tcW w:w="1271" w:type="dxa"/>
            <w:shd w:val="clear" w:color="auto" w:fill="DAEEF3" w:themeFill="accent5" w:themeFillTint="33"/>
          </w:tcPr>
          <w:p w14:paraId="4E7E87A4" w14:textId="3CE59410" w:rsidR="00C97914" w:rsidRDefault="001207CF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Barnefot.ansv</w:t>
            </w:r>
            <w:proofErr w:type="spellEnd"/>
          </w:p>
        </w:tc>
        <w:tc>
          <w:tcPr>
            <w:tcW w:w="1276" w:type="dxa"/>
          </w:tcPr>
          <w:p w14:paraId="67268753" w14:textId="77777777" w:rsidR="00C97914" w:rsidRDefault="00C97914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C2278CF" w14:textId="77777777" w:rsidR="00C97914" w:rsidRPr="009914A7" w:rsidRDefault="00C97914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1816820" w14:textId="77777777" w:rsidR="00C97914" w:rsidRPr="009914A7" w:rsidRDefault="00C97914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C84860B" w14:textId="77777777" w:rsidR="00C97914" w:rsidRPr="009914A7" w:rsidRDefault="00C97914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4317157C" w14:textId="77777777" w:rsidR="00C97914" w:rsidRPr="009914A7" w:rsidRDefault="00C97914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</w:tcPr>
          <w:p w14:paraId="67A00671" w14:textId="362080AB" w:rsidR="00C97914" w:rsidRPr="009914A7" w:rsidRDefault="001207CF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93067A8" wp14:editId="5A0A0DDE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-288921</wp:posOffset>
                      </wp:positionV>
                      <wp:extent cx="0" cy="665979"/>
                      <wp:effectExtent l="76200" t="38100" r="76200" b="58420"/>
                      <wp:wrapNone/>
                      <wp:docPr id="10" name="Rett pilkobling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597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308A15" id="Rett pilkobling 10" o:spid="_x0000_s1026" type="#_x0000_t32" style="position:absolute;margin-left:24.7pt;margin-top:-22.75pt;width:0;height:52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3C7C9C" w:rsidRPr="00461B36" w14:paraId="119370A7" w14:textId="02812A4E" w:rsidTr="003C7C9C">
        <w:tc>
          <w:tcPr>
            <w:tcW w:w="1271" w:type="dxa"/>
            <w:shd w:val="clear" w:color="auto" w:fill="DAEEF3" w:themeFill="accent5" w:themeFillTint="33"/>
          </w:tcPr>
          <w:p w14:paraId="6DEBC51D" w14:textId="2A54859E" w:rsidR="003C7C9C" w:rsidRPr="00F9741C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974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Trener- og spillerutvikler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08F5E5FF" w14:textId="33AAEC3D" w:rsidR="003C7C9C" w:rsidRPr="00F9741C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9741C">
              <w:rPr>
                <w:rFonts w:asciiTheme="minorHAnsi" w:hAnsiTheme="minorHAnsi" w:cstheme="minorHAnsi"/>
                <w:sz w:val="16"/>
                <w:szCs w:val="16"/>
              </w:rPr>
              <w:t>Arr.ansvarlig</w:t>
            </w:r>
            <w:proofErr w:type="spellEnd"/>
          </w:p>
        </w:tc>
        <w:tc>
          <w:tcPr>
            <w:tcW w:w="1276" w:type="dxa"/>
          </w:tcPr>
          <w:p w14:paraId="5C850FDF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7BECC9A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BC340B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DAEEF3" w:themeFill="accent5" w:themeFillTint="33"/>
          </w:tcPr>
          <w:p w14:paraId="68256CD3" w14:textId="10089075" w:rsidR="003C7C9C" w:rsidRPr="00816B5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16B5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Hovedinstruktør</w:t>
            </w:r>
          </w:p>
        </w:tc>
        <w:tc>
          <w:tcPr>
            <w:tcW w:w="1127" w:type="dxa"/>
          </w:tcPr>
          <w:p w14:paraId="7ECCCAF7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7C9C" w:rsidRPr="00461B36" w14:paraId="507C1774" w14:textId="2ED92814" w:rsidTr="003C7C9C">
        <w:tc>
          <w:tcPr>
            <w:tcW w:w="1271" w:type="dxa"/>
            <w:shd w:val="clear" w:color="auto" w:fill="DAEEF3" w:themeFill="accent5" w:themeFillTint="33"/>
          </w:tcPr>
          <w:p w14:paraId="16AEA889" w14:textId="70342D80" w:rsidR="003C7C9C" w:rsidRPr="00F9741C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9741C">
              <w:rPr>
                <w:rFonts w:asciiTheme="minorHAnsi" w:hAnsiTheme="minorHAnsi" w:cstheme="minorHAnsi"/>
                <w:sz w:val="16"/>
                <w:szCs w:val="16"/>
              </w:rPr>
              <w:t>Trenere på kontrakt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45844A10" w14:textId="1F1BC1AE" w:rsidR="003C7C9C" w:rsidRPr="00F9741C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9741C">
              <w:rPr>
                <w:rFonts w:asciiTheme="minorHAnsi" w:hAnsiTheme="minorHAnsi" w:cstheme="minorHAnsi"/>
                <w:sz w:val="16"/>
                <w:szCs w:val="16"/>
              </w:rPr>
              <w:t>Trenere på kontrakt</w:t>
            </w:r>
          </w:p>
        </w:tc>
        <w:tc>
          <w:tcPr>
            <w:tcW w:w="1276" w:type="dxa"/>
          </w:tcPr>
          <w:p w14:paraId="7F1A2DC9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A5B8064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594649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62EA1CB5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</w:tcPr>
          <w:p w14:paraId="4A5C42D1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7C9C" w:rsidRPr="00461B36" w14:paraId="00663689" w14:textId="3A0634FB" w:rsidTr="003C7C9C">
        <w:tc>
          <w:tcPr>
            <w:tcW w:w="1271" w:type="dxa"/>
            <w:shd w:val="clear" w:color="auto" w:fill="DAEEF3" w:themeFill="accent5" w:themeFillTint="33"/>
          </w:tcPr>
          <w:p w14:paraId="6CDA3EAB" w14:textId="3E206330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Trenere og lagledere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0BA305F5" w14:textId="639B6CD9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Trenere og lagledere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082847C6" w14:textId="5CABB651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Trenere og lagledere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0C561A26" w14:textId="427E3A6F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Trenere og lagledere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5E35E584" w14:textId="7F949B92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Trenere og lagledere</w:t>
            </w:r>
          </w:p>
        </w:tc>
        <w:tc>
          <w:tcPr>
            <w:tcW w:w="1343" w:type="dxa"/>
            <w:shd w:val="clear" w:color="auto" w:fill="DAEEF3" w:themeFill="accent5" w:themeFillTint="33"/>
          </w:tcPr>
          <w:p w14:paraId="54B2DE41" w14:textId="03213BC9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Trenere og lagledere</w:t>
            </w:r>
          </w:p>
        </w:tc>
        <w:tc>
          <w:tcPr>
            <w:tcW w:w="1127" w:type="dxa"/>
            <w:shd w:val="clear" w:color="auto" w:fill="DAEEF3" w:themeFill="accent5" w:themeFillTint="33"/>
          </w:tcPr>
          <w:p w14:paraId="6D0553A1" w14:textId="2CFF385B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Trenere og lagledere</w:t>
            </w:r>
          </w:p>
        </w:tc>
      </w:tr>
      <w:tr w:rsidR="003C7C9C" w:rsidRPr="00461B36" w14:paraId="03E0B72A" w14:textId="40A52688" w:rsidTr="003C7C9C">
        <w:tc>
          <w:tcPr>
            <w:tcW w:w="1271" w:type="dxa"/>
          </w:tcPr>
          <w:p w14:paraId="51DC0FA1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5076C6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E930E4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405860F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F48ECA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5B16D511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</w:tcPr>
          <w:p w14:paraId="15F8C66B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C7C9C" w:rsidRPr="00461B36" w14:paraId="512B91C0" w14:textId="2D129ABD" w:rsidTr="003C7C9C">
        <w:tc>
          <w:tcPr>
            <w:tcW w:w="1271" w:type="dxa"/>
            <w:shd w:val="clear" w:color="auto" w:fill="DAEEF3" w:themeFill="accent5" w:themeFillTint="33"/>
          </w:tcPr>
          <w:p w14:paraId="49FB98A6" w14:textId="1C5BBA63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Serieturnering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541BFB95" w14:textId="572AC2CD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Miniturnering</w:t>
            </w:r>
          </w:p>
        </w:tc>
        <w:tc>
          <w:tcPr>
            <w:tcW w:w="1276" w:type="dxa"/>
          </w:tcPr>
          <w:p w14:paraId="508F76D1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2ACE1B26" w14:textId="41E50523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Serieturnering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3FF457DF" w14:textId="4D361019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Sædalsløpet</w:t>
            </w:r>
            <w:proofErr w:type="spellEnd"/>
          </w:p>
        </w:tc>
        <w:tc>
          <w:tcPr>
            <w:tcW w:w="1343" w:type="dxa"/>
          </w:tcPr>
          <w:p w14:paraId="1BDBE267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DAEEF3" w:themeFill="accent5" w:themeFillTint="33"/>
          </w:tcPr>
          <w:p w14:paraId="5D893B78" w14:textId="19D5E7E3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Basistrening</w:t>
            </w:r>
          </w:p>
        </w:tc>
      </w:tr>
      <w:tr w:rsidR="003C7C9C" w:rsidRPr="00461B36" w14:paraId="06B5D6D2" w14:textId="3DEFD4DB" w:rsidTr="003C7C9C">
        <w:tc>
          <w:tcPr>
            <w:tcW w:w="1271" w:type="dxa"/>
            <w:shd w:val="clear" w:color="auto" w:fill="DAEEF3" w:themeFill="accent5" w:themeFillTint="33"/>
          </w:tcPr>
          <w:p w14:paraId="3AEE5A4A" w14:textId="33FA4E7D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FFO</w:t>
            </w:r>
            <w:proofErr w:type="spellEnd"/>
          </w:p>
        </w:tc>
        <w:tc>
          <w:tcPr>
            <w:tcW w:w="1276" w:type="dxa"/>
          </w:tcPr>
          <w:p w14:paraId="650AAA4A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33B7D1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C1FAC17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61995B2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0E908F01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DAEEF3" w:themeFill="accent5" w:themeFillTint="33"/>
          </w:tcPr>
          <w:p w14:paraId="5ACADBD3" w14:textId="0B06ED6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Helgetun</w:t>
            </w:r>
            <w:proofErr w:type="spellEnd"/>
          </w:p>
        </w:tc>
      </w:tr>
      <w:tr w:rsidR="003C7C9C" w:rsidRPr="00461B36" w14:paraId="507FC395" w14:textId="4C6ACAD3" w:rsidTr="003C7C9C">
        <w:tc>
          <w:tcPr>
            <w:tcW w:w="1271" w:type="dxa"/>
            <w:shd w:val="clear" w:color="auto" w:fill="DAEEF3" w:themeFill="accent5" w:themeFillTint="33"/>
          </w:tcPr>
          <w:p w14:paraId="53A39047" w14:textId="361787CC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Fotballskole</w:t>
            </w:r>
          </w:p>
        </w:tc>
        <w:tc>
          <w:tcPr>
            <w:tcW w:w="1276" w:type="dxa"/>
          </w:tcPr>
          <w:p w14:paraId="44E2C7CA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175B9C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A225799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875FF2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4E78BF2C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DAEEF3" w:themeFill="accent5" w:themeFillTint="33"/>
          </w:tcPr>
          <w:p w14:paraId="094AE95B" w14:textId="40F0DE3F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Sportscamp</w:t>
            </w:r>
          </w:p>
        </w:tc>
      </w:tr>
      <w:tr w:rsidR="003C7C9C" w:rsidRPr="00461B36" w14:paraId="2272B4E1" w14:textId="71F478ED" w:rsidTr="003C7C9C">
        <w:tc>
          <w:tcPr>
            <w:tcW w:w="1271" w:type="dxa"/>
            <w:shd w:val="clear" w:color="auto" w:fill="DAEEF3" w:themeFill="accent5" w:themeFillTint="33"/>
          </w:tcPr>
          <w:p w14:paraId="29A597C8" w14:textId="7BBEBE94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Jentesamlinger</w:t>
            </w:r>
          </w:p>
        </w:tc>
        <w:tc>
          <w:tcPr>
            <w:tcW w:w="1276" w:type="dxa"/>
          </w:tcPr>
          <w:p w14:paraId="50BC9092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0324BA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A4DECB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03E8E3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4D0A2FD2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DAEEF3" w:themeFill="accent5" w:themeFillTint="33"/>
          </w:tcPr>
          <w:p w14:paraId="1AD95F96" w14:textId="59275D02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4A7">
              <w:rPr>
                <w:rFonts w:asciiTheme="minorHAnsi" w:hAnsiTheme="minorHAnsi" w:cstheme="minorHAnsi"/>
                <w:sz w:val="16"/>
                <w:szCs w:val="16"/>
              </w:rPr>
              <w:t>Aktivitetsdag</w:t>
            </w:r>
          </w:p>
        </w:tc>
      </w:tr>
      <w:tr w:rsidR="003C7C9C" w:rsidRPr="00461B36" w14:paraId="4936AFE1" w14:textId="6419715D" w:rsidTr="003C7C9C">
        <w:tc>
          <w:tcPr>
            <w:tcW w:w="1271" w:type="dxa"/>
          </w:tcPr>
          <w:p w14:paraId="5E1625CC" w14:textId="1F590B69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B4E053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0E8221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7A30BC0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067D79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350851B1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7" w:type="dxa"/>
          </w:tcPr>
          <w:p w14:paraId="1B32B8C3" w14:textId="77777777" w:rsidR="003C7C9C" w:rsidRPr="009914A7" w:rsidRDefault="003C7C9C" w:rsidP="003C7C9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8A607DD" w14:textId="77777777" w:rsidR="00EB53C9" w:rsidRPr="002672D9" w:rsidRDefault="00EB53C9">
      <w:pPr>
        <w:rPr>
          <w:rFonts w:asciiTheme="minorHAnsi" w:hAnsiTheme="minorHAnsi" w:cstheme="minorHAnsi"/>
        </w:rPr>
      </w:pPr>
    </w:p>
    <w:p w14:paraId="4CFCB361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362" w14:textId="777993BC" w:rsidR="00E40AB9" w:rsidRPr="002672D9" w:rsidRDefault="00E40AB9">
      <w:pPr>
        <w:rPr>
          <w:rFonts w:asciiTheme="minorHAnsi" w:hAnsiTheme="minorHAnsi" w:cstheme="minorHAnsi"/>
        </w:rPr>
      </w:pPr>
    </w:p>
    <w:p w14:paraId="4CFCB363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364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365" w14:textId="77777777" w:rsidR="00E40AB9" w:rsidRPr="002672D9" w:rsidRDefault="00E40AB9">
      <w:pPr>
        <w:rPr>
          <w:rFonts w:asciiTheme="minorHAnsi" w:hAnsiTheme="minorHAnsi" w:cstheme="minorHAnsi"/>
        </w:rPr>
      </w:pPr>
    </w:p>
    <w:p w14:paraId="4CFCB366" w14:textId="77777777" w:rsidR="00E40AB9" w:rsidRPr="002672D9" w:rsidRDefault="00E40AB9">
      <w:pPr>
        <w:rPr>
          <w:rFonts w:asciiTheme="minorHAnsi" w:hAnsiTheme="minorHAnsi" w:cstheme="minorHAnsi"/>
        </w:rPr>
      </w:pPr>
    </w:p>
    <w:sectPr w:rsidR="00E40AB9" w:rsidRPr="002672D9" w:rsidSect="00364EBC">
      <w:headerReference w:type="default" r:id="rId11"/>
      <w:footerReference w:type="even" r:id="rId12"/>
      <w:footerReference w:type="default" r:id="rId13"/>
      <w:pgSz w:w="11907" w:h="16840" w:code="9"/>
      <w:pgMar w:top="1134" w:right="1418" w:bottom="1418" w:left="1701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9577" w14:textId="77777777" w:rsidR="0079425C" w:rsidRDefault="0079425C">
      <w:r>
        <w:separator/>
      </w:r>
    </w:p>
  </w:endnote>
  <w:endnote w:type="continuationSeparator" w:id="0">
    <w:p w14:paraId="183829FF" w14:textId="77777777" w:rsidR="0079425C" w:rsidRDefault="0079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fa Rotis Semisans">
    <w:altName w:val="Corbe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B36C" w14:textId="77777777" w:rsidR="00E40AB9" w:rsidRDefault="00E40AB9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CFCB36D" w14:textId="77777777" w:rsidR="00E40AB9" w:rsidRDefault="00E40AB9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B36E" w14:textId="77777777" w:rsidR="00E40AB9" w:rsidRDefault="00E40AB9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D71D54">
      <w:rPr>
        <w:rStyle w:val="Sidetall"/>
        <w:noProof/>
      </w:rPr>
      <w:t>1</w:t>
    </w:r>
    <w:r>
      <w:rPr>
        <w:rStyle w:val="Sidetall"/>
      </w:rPr>
      <w:fldChar w:fldCharType="end"/>
    </w:r>
  </w:p>
  <w:p w14:paraId="4CFCB36F" w14:textId="77777777" w:rsidR="00E40AB9" w:rsidRDefault="00E40AB9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8E2E" w14:textId="77777777" w:rsidR="0079425C" w:rsidRDefault="0079425C">
      <w:r>
        <w:separator/>
      </w:r>
    </w:p>
  </w:footnote>
  <w:footnote w:type="continuationSeparator" w:id="0">
    <w:p w14:paraId="0AB41FC4" w14:textId="77777777" w:rsidR="0079425C" w:rsidRDefault="0079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B36B" w14:textId="77777777" w:rsidR="00E40AB9" w:rsidRDefault="00E40AB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E51"/>
    <w:multiLevelType w:val="hybridMultilevel"/>
    <w:tmpl w:val="3CC0FC2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BF2BC0"/>
    <w:multiLevelType w:val="hybridMultilevel"/>
    <w:tmpl w:val="478632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637B1"/>
    <w:multiLevelType w:val="hybridMultilevel"/>
    <w:tmpl w:val="82C689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9483E"/>
    <w:multiLevelType w:val="hybridMultilevel"/>
    <w:tmpl w:val="491AF2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10699"/>
    <w:multiLevelType w:val="hybridMultilevel"/>
    <w:tmpl w:val="966635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9382E"/>
    <w:multiLevelType w:val="hybridMultilevel"/>
    <w:tmpl w:val="F2B6B0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D12FC"/>
    <w:multiLevelType w:val="hybridMultilevel"/>
    <w:tmpl w:val="FFE0CE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F40038"/>
    <w:multiLevelType w:val="hybridMultilevel"/>
    <w:tmpl w:val="150E3D6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064125"/>
    <w:multiLevelType w:val="hybridMultilevel"/>
    <w:tmpl w:val="F67A50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17A15"/>
    <w:multiLevelType w:val="hybridMultilevel"/>
    <w:tmpl w:val="AEF69DC8"/>
    <w:lvl w:ilvl="0" w:tplc="0414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F447BF5"/>
    <w:multiLevelType w:val="hybridMultilevel"/>
    <w:tmpl w:val="8DE8801C"/>
    <w:lvl w:ilvl="0" w:tplc="29BA1ED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A600D4"/>
    <w:multiLevelType w:val="hybridMultilevel"/>
    <w:tmpl w:val="045218C8"/>
    <w:lvl w:ilvl="0" w:tplc="0414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67A73C1A"/>
    <w:multiLevelType w:val="hybridMultilevel"/>
    <w:tmpl w:val="C10ED6B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B6F3D72"/>
    <w:multiLevelType w:val="hybridMultilevel"/>
    <w:tmpl w:val="157EDEC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45B1210"/>
    <w:multiLevelType w:val="hybridMultilevel"/>
    <w:tmpl w:val="6D2473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B374050"/>
    <w:multiLevelType w:val="hybridMultilevel"/>
    <w:tmpl w:val="015C67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796802">
    <w:abstractNumId w:val="10"/>
  </w:num>
  <w:num w:numId="2" w16cid:durableId="1053768469">
    <w:abstractNumId w:val="13"/>
  </w:num>
  <w:num w:numId="3" w16cid:durableId="1674599901">
    <w:abstractNumId w:val="6"/>
  </w:num>
  <w:num w:numId="4" w16cid:durableId="944922836">
    <w:abstractNumId w:val="0"/>
  </w:num>
  <w:num w:numId="5" w16cid:durableId="1134518156">
    <w:abstractNumId w:val="12"/>
  </w:num>
  <w:num w:numId="6" w16cid:durableId="132530560">
    <w:abstractNumId w:val="14"/>
  </w:num>
  <w:num w:numId="7" w16cid:durableId="796722922">
    <w:abstractNumId w:val="9"/>
  </w:num>
  <w:num w:numId="8" w16cid:durableId="1644771628">
    <w:abstractNumId w:val="7"/>
  </w:num>
  <w:num w:numId="9" w16cid:durableId="925071092">
    <w:abstractNumId w:val="15"/>
  </w:num>
  <w:num w:numId="10" w16cid:durableId="755982486">
    <w:abstractNumId w:val="3"/>
  </w:num>
  <w:num w:numId="11" w16cid:durableId="434984273">
    <w:abstractNumId w:val="2"/>
  </w:num>
  <w:num w:numId="12" w16cid:durableId="1386446581">
    <w:abstractNumId w:val="8"/>
  </w:num>
  <w:num w:numId="13" w16cid:durableId="1298679103">
    <w:abstractNumId w:val="5"/>
  </w:num>
  <w:num w:numId="14" w16cid:durableId="1677414273">
    <w:abstractNumId w:val="4"/>
  </w:num>
  <w:num w:numId="15" w16cid:durableId="1701278443">
    <w:abstractNumId w:val="1"/>
  </w:num>
  <w:num w:numId="16" w16cid:durableId="1274775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33"/>
    <w:rsid w:val="00006738"/>
    <w:rsid w:val="0003728B"/>
    <w:rsid w:val="00050784"/>
    <w:rsid w:val="00064270"/>
    <w:rsid w:val="0007738B"/>
    <w:rsid w:val="00094FB3"/>
    <w:rsid w:val="000A09DC"/>
    <w:rsid w:val="000C1B1F"/>
    <w:rsid w:val="000D2601"/>
    <w:rsid w:val="000E4415"/>
    <w:rsid w:val="00113DDC"/>
    <w:rsid w:val="001207CF"/>
    <w:rsid w:val="00123910"/>
    <w:rsid w:val="001242B7"/>
    <w:rsid w:val="001863B2"/>
    <w:rsid w:val="001C0437"/>
    <w:rsid w:val="001F4F94"/>
    <w:rsid w:val="001F648F"/>
    <w:rsid w:val="00226D7D"/>
    <w:rsid w:val="00227858"/>
    <w:rsid w:val="00252075"/>
    <w:rsid w:val="0025651A"/>
    <w:rsid w:val="002672D9"/>
    <w:rsid w:val="00275046"/>
    <w:rsid w:val="002A7D4D"/>
    <w:rsid w:val="002C1127"/>
    <w:rsid w:val="002D1E21"/>
    <w:rsid w:val="00305764"/>
    <w:rsid w:val="003105CD"/>
    <w:rsid w:val="00353FF9"/>
    <w:rsid w:val="0035506B"/>
    <w:rsid w:val="00361581"/>
    <w:rsid w:val="00364EBC"/>
    <w:rsid w:val="0038142A"/>
    <w:rsid w:val="003C7C9C"/>
    <w:rsid w:val="003F6780"/>
    <w:rsid w:val="00424559"/>
    <w:rsid w:val="00432EC0"/>
    <w:rsid w:val="004367CC"/>
    <w:rsid w:val="00461B36"/>
    <w:rsid w:val="004F1E7C"/>
    <w:rsid w:val="004F658D"/>
    <w:rsid w:val="00517F2C"/>
    <w:rsid w:val="00531D33"/>
    <w:rsid w:val="005330C6"/>
    <w:rsid w:val="00545058"/>
    <w:rsid w:val="0055306D"/>
    <w:rsid w:val="00554911"/>
    <w:rsid w:val="0055573D"/>
    <w:rsid w:val="0056452F"/>
    <w:rsid w:val="00575203"/>
    <w:rsid w:val="0059749C"/>
    <w:rsid w:val="005A2FAA"/>
    <w:rsid w:val="005A3B30"/>
    <w:rsid w:val="005A765D"/>
    <w:rsid w:val="005D36F6"/>
    <w:rsid w:val="005F317F"/>
    <w:rsid w:val="0060126D"/>
    <w:rsid w:val="0061050F"/>
    <w:rsid w:val="00616E57"/>
    <w:rsid w:val="00623E6B"/>
    <w:rsid w:val="0064647C"/>
    <w:rsid w:val="00652765"/>
    <w:rsid w:val="00662410"/>
    <w:rsid w:val="006658BA"/>
    <w:rsid w:val="00665929"/>
    <w:rsid w:val="006F320C"/>
    <w:rsid w:val="006F5783"/>
    <w:rsid w:val="00704FFA"/>
    <w:rsid w:val="00706221"/>
    <w:rsid w:val="007313DB"/>
    <w:rsid w:val="00733E29"/>
    <w:rsid w:val="007475DC"/>
    <w:rsid w:val="00757726"/>
    <w:rsid w:val="00771678"/>
    <w:rsid w:val="0079425C"/>
    <w:rsid w:val="00794C1F"/>
    <w:rsid w:val="007D75DA"/>
    <w:rsid w:val="007F1649"/>
    <w:rsid w:val="00804658"/>
    <w:rsid w:val="00816B57"/>
    <w:rsid w:val="00824911"/>
    <w:rsid w:val="00870824"/>
    <w:rsid w:val="00895F83"/>
    <w:rsid w:val="008B0C54"/>
    <w:rsid w:val="008B4B40"/>
    <w:rsid w:val="008C109E"/>
    <w:rsid w:val="008C73F7"/>
    <w:rsid w:val="008D1AD9"/>
    <w:rsid w:val="00927B7E"/>
    <w:rsid w:val="009914A7"/>
    <w:rsid w:val="009C108E"/>
    <w:rsid w:val="00A062EC"/>
    <w:rsid w:val="00A13B07"/>
    <w:rsid w:val="00A24C19"/>
    <w:rsid w:val="00A27CC6"/>
    <w:rsid w:val="00A70A26"/>
    <w:rsid w:val="00A854FC"/>
    <w:rsid w:val="00AA79C6"/>
    <w:rsid w:val="00AC074F"/>
    <w:rsid w:val="00AE64ED"/>
    <w:rsid w:val="00BA5F0D"/>
    <w:rsid w:val="00BD23D6"/>
    <w:rsid w:val="00C14D35"/>
    <w:rsid w:val="00C706E5"/>
    <w:rsid w:val="00C90C6F"/>
    <w:rsid w:val="00C97228"/>
    <w:rsid w:val="00C97914"/>
    <w:rsid w:val="00CB7B56"/>
    <w:rsid w:val="00CC6250"/>
    <w:rsid w:val="00CD1B63"/>
    <w:rsid w:val="00CD273B"/>
    <w:rsid w:val="00D16C70"/>
    <w:rsid w:val="00D252D7"/>
    <w:rsid w:val="00D36DFE"/>
    <w:rsid w:val="00D553CE"/>
    <w:rsid w:val="00D71D54"/>
    <w:rsid w:val="00D75218"/>
    <w:rsid w:val="00DA51DC"/>
    <w:rsid w:val="00DD2C1E"/>
    <w:rsid w:val="00DD7720"/>
    <w:rsid w:val="00DF0C37"/>
    <w:rsid w:val="00E018AA"/>
    <w:rsid w:val="00E1396D"/>
    <w:rsid w:val="00E37076"/>
    <w:rsid w:val="00E40AB9"/>
    <w:rsid w:val="00E54BDB"/>
    <w:rsid w:val="00E66C1D"/>
    <w:rsid w:val="00E7064A"/>
    <w:rsid w:val="00E85EC0"/>
    <w:rsid w:val="00E93222"/>
    <w:rsid w:val="00E93B81"/>
    <w:rsid w:val="00EA7361"/>
    <w:rsid w:val="00EB46BC"/>
    <w:rsid w:val="00EB53C9"/>
    <w:rsid w:val="00EB6266"/>
    <w:rsid w:val="00EB65F3"/>
    <w:rsid w:val="00EF0F29"/>
    <w:rsid w:val="00F50775"/>
    <w:rsid w:val="00F80462"/>
    <w:rsid w:val="00F9173F"/>
    <w:rsid w:val="00F9741C"/>
    <w:rsid w:val="00FA08F7"/>
    <w:rsid w:val="00FA4F8F"/>
    <w:rsid w:val="00FB21A0"/>
    <w:rsid w:val="00FB57AE"/>
    <w:rsid w:val="00FD13F9"/>
    <w:rsid w:val="00FD65FB"/>
    <w:rsid w:val="00FE14EB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CB2E1"/>
  <w15:docId w15:val="{775C08D1-4000-4988-8EE3-F7925357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EBC"/>
    <w:rPr>
      <w:rFonts w:ascii="Trebuchet MS" w:hAnsi="Trebuchet MS" w:cs="Trebuchet M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364EBC"/>
    <w:pPr>
      <w:keepNext/>
      <w:spacing w:before="200" w:after="60"/>
      <w:outlineLvl w:val="0"/>
    </w:pPr>
    <w:rPr>
      <w:b/>
      <w:bCs/>
      <w:caps/>
      <w:kern w:val="32"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364EBC"/>
    <w:pPr>
      <w:keepNext/>
      <w:spacing w:before="240" w:after="60"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364EBC"/>
    <w:pPr>
      <w:keepNext/>
      <w:spacing w:before="240" w:after="60"/>
      <w:outlineLvl w:val="2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E5F6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E5F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E5F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Sidetall">
    <w:name w:val="page number"/>
    <w:basedOn w:val="Standardskriftforavsnitt"/>
    <w:uiPriority w:val="99"/>
    <w:rsid w:val="00364EBC"/>
  </w:style>
  <w:style w:type="paragraph" w:styleId="Bunntekst">
    <w:name w:val="footer"/>
    <w:basedOn w:val="Normal"/>
    <w:link w:val="BunntekstTegn"/>
    <w:uiPriority w:val="99"/>
    <w:rsid w:val="00364EBC"/>
    <w:pPr>
      <w:autoSpaceDE w:val="0"/>
      <w:autoSpaceDN w:val="0"/>
      <w:adjustRightInd w:val="0"/>
    </w:pPr>
    <w:rPr>
      <w:rFonts w:ascii="Agfa Rotis Semisans" w:hAnsi="Agfa Rotis Semisans" w:cs="Agfa Rotis Semisans"/>
      <w:color w:val="000000"/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E5F6A"/>
    <w:rPr>
      <w:rFonts w:ascii="Trebuchet MS" w:hAnsi="Trebuchet MS" w:cs="Trebuchet MS"/>
    </w:rPr>
  </w:style>
  <w:style w:type="paragraph" w:styleId="Brdtekst">
    <w:name w:val="Body Text"/>
    <w:basedOn w:val="Normal"/>
    <w:link w:val="BrdtekstTegn"/>
    <w:uiPriority w:val="99"/>
    <w:rsid w:val="00364EBC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E5F6A"/>
    <w:rPr>
      <w:rFonts w:ascii="Trebuchet MS" w:hAnsi="Trebuchet MS" w:cs="Trebuchet MS"/>
    </w:rPr>
  </w:style>
  <w:style w:type="paragraph" w:styleId="Brdtekstinnrykk">
    <w:name w:val="Body Text Indent"/>
    <w:basedOn w:val="Normal"/>
    <w:link w:val="BrdtekstinnrykkTegn"/>
    <w:uiPriority w:val="99"/>
    <w:rsid w:val="00364EBC"/>
    <w:pPr>
      <w:ind w:left="720" w:hanging="72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E5F6A"/>
    <w:rPr>
      <w:rFonts w:ascii="Trebuchet MS" w:hAnsi="Trebuchet MS" w:cs="Trebuchet MS"/>
    </w:rPr>
  </w:style>
  <w:style w:type="character" w:customStyle="1" w:styleId="overstyr">
    <w:name w:val="overstyr"/>
    <w:basedOn w:val="Standardskriftforavsnitt"/>
    <w:uiPriority w:val="99"/>
    <w:rsid w:val="00364EBC"/>
  </w:style>
  <w:style w:type="paragraph" w:styleId="Bobletekst">
    <w:name w:val="Balloon Text"/>
    <w:basedOn w:val="Normal"/>
    <w:link w:val="BobletekstTegn"/>
    <w:uiPriority w:val="99"/>
    <w:semiHidden/>
    <w:rsid w:val="00364EB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5F6A"/>
    <w:rPr>
      <w:sz w:val="0"/>
      <w:szCs w:val="0"/>
    </w:rPr>
  </w:style>
  <w:style w:type="paragraph" w:styleId="Topptekst">
    <w:name w:val="header"/>
    <w:basedOn w:val="Normal"/>
    <w:link w:val="TopptekstTegn"/>
    <w:uiPriority w:val="99"/>
    <w:rsid w:val="00FB21A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B21A0"/>
    <w:rPr>
      <w:rFonts w:ascii="Trebuchet MS" w:hAnsi="Trebuchet MS" w:cs="Trebuchet MS"/>
      <w:sz w:val="24"/>
      <w:szCs w:val="24"/>
    </w:rPr>
  </w:style>
  <w:style w:type="paragraph" w:styleId="Listeavsnitt">
    <w:name w:val="List Paragraph"/>
    <w:basedOn w:val="Normal"/>
    <w:uiPriority w:val="34"/>
    <w:qFormat/>
    <w:rsid w:val="00704FFA"/>
    <w:pPr>
      <w:ind w:left="708"/>
    </w:pPr>
  </w:style>
  <w:style w:type="table" w:styleId="Tabellrutenett">
    <w:name w:val="Table Grid"/>
    <w:basedOn w:val="Vanligtabell"/>
    <w:uiPriority w:val="59"/>
    <w:rsid w:val="00EB5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4F658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F658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F658D"/>
    <w:rPr>
      <w:rFonts w:ascii="Trebuchet MS" w:hAnsi="Trebuchet MS" w:cs="Trebuchet MS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F658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F658D"/>
    <w:rPr>
      <w:rFonts w:ascii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642C53245F14D839E43E8A09CE3CB" ma:contentTypeVersion="2" ma:contentTypeDescription="Opprett et nytt dokument." ma:contentTypeScope="" ma:versionID="4c583f3b610422baaed7a7dc71032532">
  <xsd:schema xmlns:xsd="http://www.w3.org/2001/XMLSchema" xmlns:xs="http://www.w3.org/2001/XMLSchema" xmlns:p="http://schemas.microsoft.com/office/2006/metadata/properties" xmlns:ns2="77f12304-0e2d-4d1a-aecf-e70f99a03dc9" targetNamespace="http://schemas.microsoft.com/office/2006/metadata/properties" ma:root="true" ma:fieldsID="08f23e90e97ae4d8a3f2b416bff0de2d" ns2:_="">
    <xsd:import namespace="77f12304-0e2d-4d1a-aecf-e70f99a03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12304-0e2d-4d1a-aecf-e70f99a03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5871E-AC03-40AB-9994-A3D210F811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53E0A1-7462-4944-B4D5-4C0FE44CE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12304-0e2d-4d1a-aecf-e70f99a03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2F2665-28F9-4D9E-ABB4-CDE2CB888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1415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INSTRUKS FOR STYRET I KOMMUNAL LANDSPENSJONSKASSE</vt:lpstr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INSTRUKS FOR STYRET I KOMMUNAL LANDSPENSJONSKASSE</dc:title>
  <dc:creator>Pål Hafstad Thorsen</dc:creator>
  <cp:lastModifiedBy>Ulrikke Norill Kvalvaag</cp:lastModifiedBy>
  <cp:revision>53</cp:revision>
  <cp:lastPrinted>2009-11-27T10:57:00Z</cp:lastPrinted>
  <dcterms:created xsi:type="dcterms:W3CDTF">2019-10-27T10:56:00Z</dcterms:created>
  <dcterms:modified xsi:type="dcterms:W3CDTF">2025-12-21T18:17:00Z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0x0101006E6642C53245F14D839E43E8A09CE3CB</vt:lpwstr>
  </property>
</Properties>
</file>